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B4D0A" w:rsidRPr="001B47FE" w:rsidTr="002561DF">
        <w:tc>
          <w:tcPr>
            <w:tcW w:w="6629" w:type="dxa"/>
          </w:tcPr>
          <w:p w:rsidR="006B4D0A" w:rsidRPr="001B47FE" w:rsidRDefault="006B4D0A" w:rsidP="002561DF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B4D0A" w:rsidRPr="000873EE" w:rsidRDefault="006B4D0A" w:rsidP="002561DF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PRIMEIRO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</w:rPr>
              <w:t>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PRESENCIAL Nº 008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B4D0A" w:rsidRPr="000E012F" w:rsidRDefault="006B4D0A" w:rsidP="006B4D0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D0A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NILTON GALDINO JUNIOR CNPJ nº. 79.188.009/0001-28. Objeto: contratação de empresa especializada em serviços de mecânica pesada, por hora trabalhada para manutenção e recuperação de caminhões, equipamentos e maquinários do Departamento Rodoviário. Vigência até </w:t>
            </w:r>
            <w:r w:rsidRPr="006B4D0A">
              <w:rPr>
                <w:rFonts w:ascii="Arial" w:hAnsi="Arial" w:cs="Arial"/>
                <w:sz w:val="18"/>
                <w:szCs w:val="18"/>
              </w:rPr>
              <w:t>01/03/2</w:t>
            </w:r>
            <w:r w:rsidRPr="006B4D0A">
              <w:rPr>
                <w:rFonts w:ascii="Arial" w:hAnsi="Arial" w:cs="Arial"/>
                <w:sz w:val="18"/>
                <w:szCs w:val="18"/>
              </w:rPr>
              <w:t>024. Data de assinatura: 06/02/2023, NILTON GALDINO JUNIOR CPF: 026.303.008-38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4D0A">
              <w:rPr>
                <w:rFonts w:ascii="Arial" w:hAnsi="Arial" w:cs="Arial"/>
                <w:sz w:val="18"/>
                <w:szCs w:val="18"/>
              </w:rPr>
              <w:t>e DARTAGNAN CALIXTO FRAIZ, CPF/MF n.º 171.895.279-15.</w:t>
            </w:r>
            <w:r w:rsidRPr="000E01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6B4D0A" w:rsidRPr="001B47FE" w:rsidRDefault="006B4D0A" w:rsidP="006B4D0A">
      <w:pPr>
        <w:rPr>
          <w:sz w:val="24"/>
          <w:szCs w:val="24"/>
        </w:rPr>
      </w:pPr>
    </w:p>
    <w:p w:rsidR="006B4D0A" w:rsidRPr="001B47FE" w:rsidRDefault="006B4D0A" w:rsidP="006B4D0A">
      <w:pPr>
        <w:rPr>
          <w:sz w:val="24"/>
          <w:szCs w:val="24"/>
        </w:rPr>
      </w:pPr>
    </w:p>
    <w:p w:rsidR="006B4D0A" w:rsidRDefault="006B4D0A" w:rsidP="006B4D0A">
      <w:bookmarkStart w:id="0" w:name="_GoBack"/>
      <w:bookmarkEnd w:id="0"/>
    </w:p>
    <w:p w:rsidR="006B4D0A" w:rsidRDefault="006B4D0A" w:rsidP="006B4D0A"/>
    <w:p w:rsidR="006B4D0A" w:rsidRDefault="006B4D0A" w:rsidP="006B4D0A"/>
    <w:p w:rsidR="006B4D0A" w:rsidRDefault="006B4D0A" w:rsidP="006B4D0A"/>
    <w:p w:rsidR="006B4D0A" w:rsidRDefault="006B4D0A" w:rsidP="006B4D0A"/>
    <w:p w:rsidR="006B4D0A" w:rsidRDefault="006B4D0A" w:rsidP="006B4D0A"/>
    <w:p w:rsidR="006B4D0A" w:rsidRDefault="006B4D0A" w:rsidP="006B4D0A"/>
    <w:p w:rsidR="00AA5F66" w:rsidRDefault="00AA5F66"/>
    <w:sectPr w:rsidR="00AA5F66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09"/>
    <w:rsid w:val="006B4D0A"/>
    <w:rsid w:val="00725509"/>
    <w:rsid w:val="00A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B4D0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4D0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B4D0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B4D0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2023-02-07T16:22:00Z</dcterms:created>
  <dcterms:modified xsi:type="dcterms:W3CDTF">2023-02-07T16:24:00Z</dcterms:modified>
</cp:coreProperties>
</file>