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B5" w:rsidRPr="00FD34A9" w:rsidRDefault="002D14B5" w:rsidP="002D14B5">
      <w:pPr>
        <w:jc w:val="center"/>
        <w:rPr>
          <w:rFonts w:cstheme="minorHAnsi"/>
          <w:b/>
          <w:sz w:val="24"/>
          <w:szCs w:val="24"/>
          <w:u w:val="single"/>
        </w:rPr>
      </w:pPr>
      <w:r w:rsidRPr="00FD34A9">
        <w:rPr>
          <w:rFonts w:cstheme="minorHAnsi"/>
          <w:b/>
          <w:sz w:val="24"/>
          <w:szCs w:val="24"/>
          <w:u w:val="single"/>
        </w:rPr>
        <w:t xml:space="preserve">CONTRATO DE PRESTAÇÃO DE SERVIÇOS N.º </w:t>
      </w:r>
      <w:r w:rsidR="0067662E">
        <w:rPr>
          <w:rFonts w:cstheme="minorHAnsi"/>
          <w:b/>
          <w:sz w:val="24"/>
          <w:szCs w:val="24"/>
          <w:u w:val="single"/>
        </w:rPr>
        <w:t>138</w:t>
      </w:r>
      <w:r w:rsidRPr="00FD34A9">
        <w:rPr>
          <w:rFonts w:cstheme="minorHAnsi"/>
          <w:b/>
          <w:sz w:val="24"/>
          <w:szCs w:val="24"/>
          <w:u w:val="single"/>
        </w:rPr>
        <w:t>/2019 – CREDENCIAMENTO 002/2019 – INEXIGIBILIDADE 01</w:t>
      </w:r>
      <w:r w:rsidR="0067662E">
        <w:rPr>
          <w:rFonts w:cstheme="minorHAnsi"/>
          <w:b/>
          <w:sz w:val="24"/>
          <w:szCs w:val="24"/>
          <w:u w:val="single"/>
        </w:rPr>
        <w:t>1</w:t>
      </w:r>
      <w:r w:rsidRPr="00FD34A9">
        <w:rPr>
          <w:rFonts w:cstheme="minorHAnsi"/>
          <w:b/>
          <w:sz w:val="24"/>
          <w:szCs w:val="24"/>
          <w:u w:val="single"/>
        </w:rPr>
        <w:t>/2019</w:t>
      </w:r>
      <w:r w:rsidR="00FD34A9" w:rsidRPr="00FD34A9">
        <w:rPr>
          <w:rFonts w:cstheme="minorHAnsi"/>
          <w:b/>
          <w:sz w:val="24"/>
          <w:szCs w:val="24"/>
          <w:u w:val="single"/>
        </w:rPr>
        <w:t>.</w:t>
      </w:r>
    </w:p>
    <w:p w:rsidR="002D14B5" w:rsidRPr="00FD34A9" w:rsidRDefault="002D14B5" w:rsidP="00FD34A9">
      <w:pPr>
        <w:ind w:firstLine="708"/>
        <w:jc w:val="both"/>
        <w:rPr>
          <w:rFonts w:cstheme="minorHAnsi"/>
          <w:sz w:val="24"/>
          <w:szCs w:val="24"/>
        </w:rPr>
      </w:pPr>
      <w:r w:rsidRPr="00FD34A9">
        <w:rPr>
          <w:rFonts w:cstheme="minorHAnsi"/>
          <w:sz w:val="24"/>
          <w:szCs w:val="24"/>
        </w:rPr>
        <w:t xml:space="preserve">O Município de Ribeirão do Pinhal – Estado do Paraná, por meio do Fundo Municipal </w:t>
      </w:r>
      <w:r w:rsidRPr="00FD34A9">
        <w:rPr>
          <w:rFonts w:cstheme="minorHAnsi"/>
          <w:sz w:val="24"/>
          <w:szCs w:val="24"/>
        </w:rPr>
        <w:br/>
        <w:t xml:space="preserve">de Saúde de Ribeirão do Pinhal – Estado do Paraná, CNPJ n.º 09.654.201/0001-87, com sede a Rua Paraná n.º 940 – Centro, neste ato representado pelo Prefeito Municipal, o Senhor </w:t>
      </w:r>
      <w:r w:rsidRPr="00FD34A9">
        <w:rPr>
          <w:rFonts w:cstheme="minorHAnsi"/>
          <w:b/>
          <w:sz w:val="24"/>
          <w:szCs w:val="24"/>
          <w:u w:val="single"/>
        </w:rPr>
        <w:t>WAGNER LUIZ DE OLIVEIRA MARTINS</w:t>
      </w:r>
      <w:r w:rsidRPr="00FD34A9">
        <w:rPr>
          <w:rFonts w:cstheme="minorHAnsi"/>
          <w:sz w:val="24"/>
          <w:szCs w:val="24"/>
        </w:rPr>
        <w:t>, portador do RG 10733456-2 SSP/PR, inscrito sob CPF/MF n.º 052.206.749-</w:t>
      </w:r>
      <w:r w:rsidR="00FD34A9" w:rsidRPr="00FD34A9">
        <w:rPr>
          <w:rFonts w:cstheme="minorHAnsi"/>
          <w:sz w:val="24"/>
          <w:szCs w:val="24"/>
        </w:rPr>
        <w:t xml:space="preserve">27, </w:t>
      </w:r>
      <w:r w:rsidRPr="00FD34A9">
        <w:rPr>
          <w:rFonts w:cstheme="minorHAnsi"/>
          <w:sz w:val="24"/>
          <w:szCs w:val="24"/>
        </w:rPr>
        <w:t>brasileiro</w:t>
      </w:r>
      <w:r w:rsidRPr="00FD34A9">
        <w:rPr>
          <w:rFonts w:cstheme="minorHAnsi"/>
          <w:b/>
          <w:sz w:val="24"/>
          <w:szCs w:val="24"/>
        </w:rPr>
        <w:t xml:space="preserve">, </w:t>
      </w:r>
      <w:r w:rsidRPr="00FD34A9">
        <w:rPr>
          <w:rFonts w:cstheme="minorHAnsi"/>
          <w:sz w:val="24"/>
          <w:szCs w:val="24"/>
        </w:rPr>
        <w:t xml:space="preserve">casado, a seguir denominado </w:t>
      </w:r>
      <w:r w:rsidRPr="00FD34A9">
        <w:rPr>
          <w:rFonts w:cstheme="minorHAnsi"/>
          <w:b/>
          <w:bCs/>
          <w:sz w:val="24"/>
          <w:szCs w:val="24"/>
        </w:rPr>
        <w:t>CONTRATANTE</w:t>
      </w:r>
      <w:r w:rsidRPr="00FD34A9">
        <w:rPr>
          <w:rFonts w:cstheme="minorHAnsi"/>
          <w:sz w:val="24"/>
          <w:szCs w:val="24"/>
        </w:rPr>
        <w:t>, e a</w:t>
      </w:r>
      <w:r w:rsidR="00FD34A9" w:rsidRPr="00FD34A9">
        <w:rPr>
          <w:rFonts w:cstheme="minorHAnsi"/>
          <w:sz w:val="24"/>
          <w:szCs w:val="24"/>
        </w:rPr>
        <w:t xml:space="preserve"> </w:t>
      </w:r>
      <w:r w:rsidRPr="00FD34A9">
        <w:rPr>
          <w:rFonts w:cstheme="minorHAnsi"/>
          <w:sz w:val="24"/>
          <w:szCs w:val="24"/>
        </w:rPr>
        <w:t xml:space="preserve">Empresa </w:t>
      </w:r>
      <w:r w:rsidRPr="00FD34A9">
        <w:rPr>
          <w:rFonts w:cstheme="minorHAnsi"/>
          <w:b/>
          <w:sz w:val="24"/>
          <w:szCs w:val="24"/>
        </w:rPr>
        <w:t>A.SPAN</w:t>
      </w:r>
      <w:r w:rsidR="00F810AF">
        <w:rPr>
          <w:rFonts w:cstheme="minorHAnsi"/>
          <w:b/>
          <w:sz w:val="24"/>
          <w:szCs w:val="24"/>
        </w:rPr>
        <w:t>I</w:t>
      </w:r>
      <w:bookmarkStart w:id="0" w:name="_GoBack"/>
      <w:bookmarkEnd w:id="0"/>
      <w:r w:rsidRPr="00FD34A9">
        <w:rPr>
          <w:rFonts w:cstheme="minorHAnsi"/>
          <w:b/>
          <w:sz w:val="24"/>
          <w:szCs w:val="24"/>
        </w:rPr>
        <w:t>ER SERVIÇOS MÉDICOS</w:t>
      </w:r>
      <w:r w:rsidRPr="00FD34A9">
        <w:rPr>
          <w:rFonts w:cstheme="minorHAnsi"/>
          <w:sz w:val="24"/>
          <w:szCs w:val="24"/>
        </w:rPr>
        <w:t xml:space="preserve">, inscrita no CNPJ sob n.º 14.218.938/0001-97, com sede na Rua 13 de Maio n.º 528 – Centro – CEP. 86.430-000 na cidade de Santo Antônio da Platina – Paraná, </w:t>
      </w:r>
      <w:r w:rsidR="00FD34A9" w:rsidRPr="00FD34A9">
        <w:rPr>
          <w:rFonts w:cstheme="minorHAnsi"/>
          <w:sz w:val="24"/>
          <w:szCs w:val="24"/>
        </w:rPr>
        <w:t>e-mail</w:t>
      </w:r>
      <w:r w:rsidRPr="00FD34A9">
        <w:rPr>
          <w:rFonts w:cstheme="minorHAnsi"/>
          <w:sz w:val="24"/>
          <w:szCs w:val="24"/>
        </w:rPr>
        <w:t xml:space="preserve"> </w:t>
      </w:r>
      <w:hyperlink r:id="rId8" w:history="1">
        <w:r w:rsidRPr="00FD34A9">
          <w:rPr>
            <w:rStyle w:val="Hyperlink"/>
            <w:rFonts w:cstheme="minorHAnsi"/>
            <w:sz w:val="24"/>
            <w:szCs w:val="24"/>
          </w:rPr>
          <w:t>adriana.spainer@gmail.com</w:t>
        </w:r>
      </w:hyperlink>
      <w:r w:rsidRPr="00FD34A9">
        <w:rPr>
          <w:rFonts w:cstheme="minorHAnsi"/>
          <w:sz w:val="24"/>
          <w:szCs w:val="24"/>
        </w:rPr>
        <w:t xml:space="preserve">, neste </w:t>
      </w:r>
      <w:r w:rsidR="00FD34A9" w:rsidRPr="00FD34A9">
        <w:rPr>
          <w:rFonts w:cstheme="minorHAnsi"/>
          <w:sz w:val="24"/>
          <w:szCs w:val="24"/>
        </w:rPr>
        <w:t>ato representado</w:t>
      </w:r>
      <w:r w:rsidRPr="00FD34A9">
        <w:rPr>
          <w:rFonts w:cstheme="minorHAnsi"/>
          <w:sz w:val="24"/>
          <w:szCs w:val="24"/>
        </w:rPr>
        <w:t xml:space="preserve"> pela senhora </w:t>
      </w:r>
      <w:r w:rsidRPr="00FD34A9">
        <w:rPr>
          <w:rFonts w:cstheme="minorHAnsi"/>
          <w:b/>
          <w:sz w:val="24"/>
          <w:szCs w:val="24"/>
        </w:rPr>
        <w:t>ADRIANA SPAINER</w:t>
      </w:r>
      <w:r w:rsidRPr="00FD34A9">
        <w:rPr>
          <w:rFonts w:cstheme="minorHAnsi"/>
          <w:sz w:val="24"/>
          <w:szCs w:val="24"/>
        </w:rPr>
        <w:t>, brasileira, solteira, médica, residente e domiciliada na Rua Vereador Nelson Alcântara Rosa n.º 230</w:t>
      </w:r>
      <w:r w:rsidR="00AF52AD" w:rsidRPr="00FD34A9">
        <w:rPr>
          <w:rFonts w:cstheme="minorHAnsi"/>
          <w:sz w:val="24"/>
          <w:szCs w:val="24"/>
        </w:rPr>
        <w:t xml:space="preserve"> – Jardim São Francisco de Assis</w:t>
      </w:r>
      <w:r w:rsidRPr="00FD34A9">
        <w:rPr>
          <w:rFonts w:cstheme="minorHAnsi"/>
          <w:sz w:val="24"/>
          <w:szCs w:val="24"/>
        </w:rPr>
        <w:t>a</w:t>
      </w:r>
      <w:r w:rsidR="00AF52AD" w:rsidRPr="00FD34A9">
        <w:rPr>
          <w:rFonts w:cstheme="minorHAnsi"/>
          <w:sz w:val="24"/>
          <w:szCs w:val="24"/>
        </w:rPr>
        <w:t xml:space="preserve"> - CEP. 86.430-000 na cidade de Santo Antônio da Platina – Paraná, portadora da Carteira de Identidade n.º 32.056.730-8 SSP/PR</w:t>
      </w:r>
      <w:r w:rsidR="00FD34A9" w:rsidRPr="00FD34A9">
        <w:rPr>
          <w:rFonts w:cstheme="minorHAnsi"/>
          <w:sz w:val="24"/>
          <w:szCs w:val="24"/>
        </w:rPr>
        <w:t>,</w:t>
      </w:r>
      <w:r w:rsidR="00AF52AD" w:rsidRPr="00FD34A9">
        <w:rPr>
          <w:rFonts w:cstheme="minorHAnsi"/>
          <w:sz w:val="24"/>
          <w:szCs w:val="24"/>
        </w:rPr>
        <w:t xml:space="preserve"> inscrita no CPF/MF sob n.º 753.986.809-00</w:t>
      </w:r>
      <w:r w:rsidR="00FD34A9" w:rsidRPr="00FD34A9">
        <w:rPr>
          <w:rFonts w:cstheme="minorHAnsi"/>
          <w:sz w:val="24"/>
          <w:szCs w:val="24"/>
        </w:rPr>
        <w:t xml:space="preserve"> com registro CRM-PR n.º 21886, </w:t>
      </w:r>
      <w:r w:rsidR="00AF52AD" w:rsidRPr="00FD34A9">
        <w:rPr>
          <w:rFonts w:cstheme="minorHAnsi"/>
          <w:sz w:val="24"/>
          <w:szCs w:val="24"/>
        </w:rPr>
        <w:t>a</w:t>
      </w:r>
      <w:r w:rsidRPr="00FD34A9">
        <w:rPr>
          <w:rFonts w:cstheme="minorHAnsi"/>
          <w:sz w:val="24"/>
          <w:szCs w:val="24"/>
        </w:rPr>
        <w:t xml:space="preserve"> seguir denominada como </w:t>
      </w:r>
      <w:r w:rsidRPr="00FD34A9">
        <w:rPr>
          <w:rFonts w:cstheme="minorHAnsi"/>
          <w:b/>
          <w:sz w:val="24"/>
          <w:szCs w:val="24"/>
        </w:rPr>
        <w:t>CONTRATADA,</w:t>
      </w:r>
      <w:r w:rsidRPr="00FD34A9">
        <w:rPr>
          <w:rFonts w:cstheme="minorHAnsi"/>
          <w:sz w:val="24"/>
          <w:szCs w:val="24"/>
        </w:rPr>
        <w:t xml:space="preserve"> acordam e ajustam o presente Contrato, nos termos da Lei n. 8.666, de 21/06/93, com suas alterações, assim como pelas condições do edital de chamamento público 002/2019 – INEXIGIBILIDADE </w:t>
      </w:r>
      <w:r w:rsidR="00AF52AD" w:rsidRPr="00FD34A9">
        <w:rPr>
          <w:rFonts w:cstheme="minorHAnsi"/>
          <w:sz w:val="24"/>
          <w:szCs w:val="24"/>
        </w:rPr>
        <w:t>010</w:t>
      </w:r>
      <w:r w:rsidRPr="00FD34A9">
        <w:rPr>
          <w:rFonts w:cstheme="minorHAnsi"/>
          <w:sz w:val="24"/>
          <w:szCs w:val="24"/>
        </w:rPr>
        <w:t>/2019, pelos termos da proposta da Contratada e pelas cláusulas a seguir expressas, definidoras dos direitos, obrigações e responsabilidades das partes:</w:t>
      </w:r>
    </w:p>
    <w:p w:rsidR="002D14B5" w:rsidRPr="00FD34A9" w:rsidRDefault="002D14B5" w:rsidP="002D14B5">
      <w:pPr>
        <w:pStyle w:val="NormalWeb"/>
        <w:rPr>
          <w:rFonts w:asciiTheme="minorHAnsi" w:hAnsiTheme="minorHAnsi" w:cstheme="minorHAnsi"/>
        </w:rPr>
      </w:pPr>
      <w:r w:rsidRPr="00FD34A9">
        <w:rPr>
          <w:rFonts w:asciiTheme="minorHAnsi" w:hAnsiTheme="minorHAnsi" w:cstheme="minorHAnsi"/>
          <w:b/>
          <w:bCs/>
          <w:u w:val="single"/>
        </w:rPr>
        <w:t>CLÁUSULA PRIMEIRA</w:t>
      </w:r>
      <w:r w:rsidRPr="00FD34A9">
        <w:rPr>
          <w:rFonts w:asciiTheme="minorHAnsi" w:hAnsiTheme="minorHAnsi" w:cstheme="minorHAnsi"/>
          <w:b/>
          <w:bCs/>
        </w:rPr>
        <w:t xml:space="preserve"> - DO OBJETO</w:t>
      </w:r>
    </w:p>
    <w:p w:rsidR="00FD34A9" w:rsidRPr="00FD34A9" w:rsidRDefault="002D14B5" w:rsidP="00FD34A9">
      <w:pPr>
        <w:pStyle w:val="SemEspaamento"/>
        <w:ind w:firstLine="708"/>
        <w:jc w:val="both"/>
        <w:rPr>
          <w:sz w:val="24"/>
          <w:szCs w:val="24"/>
        </w:rPr>
      </w:pPr>
      <w:r w:rsidRPr="00FD34A9">
        <w:rPr>
          <w:sz w:val="24"/>
          <w:szCs w:val="24"/>
        </w:rPr>
        <w:t xml:space="preserve">O presente contrato tem por objeto a realização de consultas na área de </w:t>
      </w:r>
      <w:r w:rsidR="00AF52AD" w:rsidRPr="00FD34A9">
        <w:rPr>
          <w:b/>
          <w:sz w:val="24"/>
          <w:szCs w:val="24"/>
        </w:rPr>
        <w:t>CLÍNICO GERAL</w:t>
      </w:r>
      <w:r w:rsidRPr="00FD34A9">
        <w:rPr>
          <w:sz w:val="24"/>
          <w:szCs w:val="24"/>
        </w:rPr>
        <w:t xml:space="preserve">, pelo CONTRATO ao CONTRATANTE, conforme edital de chamamento público 002/2019, nos valores e condições estipulados pelo mesmo. </w:t>
      </w:r>
    </w:p>
    <w:p w:rsidR="002D14B5" w:rsidRPr="00FD34A9" w:rsidRDefault="002D14B5" w:rsidP="00FD34A9">
      <w:pPr>
        <w:pStyle w:val="SemEspaamento"/>
        <w:ind w:firstLine="708"/>
        <w:jc w:val="both"/>
        <w:rPr>
          <w:sz w:val="24"/>
          <w:szCs w:val="24"/>
        </w:rPr>
      </w:pPr>
      <w:r w:rsidRPr="00FD34A9">
        <w:rPr>
          <w:sz w:val="24"/>
          <w:szCs w:val="24"/>
        </w:rPr>
        <w:t>A execução das consultas será realizada de forma parcelada</w:t>
      </w:r>
      <w:r w:rsidR="00FD34A9">
        <w:rPr>
          <w:sz w:val="24"/>
          <w:szCs w:val="24"/>
        </w:rPr>
        <w:t xml:space="preserve"> </w:t>
      </w:r>
      <w:r w:rsidR="001D1CB1">
        <w:rPr>
          <w:sz w:val="24"/>
          <w:szCs w:val="24"/>
        </w:rPr>
        <w:t>conforme</w:t>
      </w:r>
      <w:r w:rsidR="00FD34A9">
        <w:rPr>
          <w:sz w:val="24"/>
          <w:szCs w:val="24"/>
        </w:rPr>
        <w:t xml:space="preserve"> distribuição pela Secretária de Saúde</w:t>
      </w:r>
      <w:r w:rsidRPr="00FD34A9">
        <w:rPr>
          <w:sz w:val="24"/>
          <w:szCs w:val="24"/>
        </w:rPr>
        <w:t>, de acordo com a solicitação do CONTRATANTE e mediante a rotatividade entre os demais credenciados.</w:t>
      </w:r>
    </w:p>
    <w:p w:rsidR="00FD34A9" w:rsidRPr="00FD34A9" w:rsidRDefault="00FD34A9" w:rsidP="00FD34A9">
      <w:pPr>
        <w:pStyle w:val="SemEspaamento"/>
        <w:rPr>
          <w:sz w:val="24"/>
          <w:szCs w:val="24"/>
        </w:rPr>
      </w:pPr>
    </w:p>
    <w:p w:rsidR="002D14B5" w:rsidRPr="00FD34A9" w:rsidRDefault="002D14B5" w:rsidP="002D14B5">
      <w:pPr>
        <w:rPr>
          <w:rFonts w:cstheme="minorHAnsi"/>
          <w:b/>
          <w:sz w:val="24"/>
          <w:szCs w:val="24"/>
        </w:rPr>
      </w:pPr>
      <w:r w:rsidRPr="00FD34A9">
        <w:rPr>
          <w:rFonts w:cstheme="minorHAnsi"/>
          <w:b/>
          <w:sz w:val="24"/>
          <w:szCs w:val="24"/>
          <w:u w:val="single"/>
        </w:rPr>
        <w:t>CLÁUSULA SEGUNDA</w:t>
      </w:r>
      <w:r w:rsidRPr="00FD34A9">
        <w:rPr>
          <w:rFonts w:cstheme="minorHAnsi"/>
          <w:b/>
          <w:sz w:val="24"/>
          <w:szCs w:val="24"/>
        </w:rPr>
        <w:t xml:space="preserve"> – DA VINCULAÇÃO</w:t>
      </w:r>
    </w:p>
    <w:p w:rsidR="002D14B5" w:rsidRPr="00FD34A9" w:rsidRDefault="002D14B5" w:rsidP="00FD34A9">
      <w:pPr>
        <w:pStyle w:val="SemEspaamento"/>
        <w:ind w:firstLine="708"/>
        <w:jc w:val="both"/>
        <w:rPr>
          <w:rFonts w:cstheme="minorHAnsi"/>
          <w:sz w:val="24"/>
          <w:szCs w:val="24"/>
        </w:rPr>
      </w:pPr>
      <w:r w:rsidRPr="00FD34A9">
        <w:rPr>
          <w:rFonts w:cstheme="minorHAnsi"/>
          <w:sz w:val="24"/>
          <w:szCs w:val="24"/>
        </w:rPr>
        <w:t>Fazem parte integrante do presente Contrato, como se nele estivessem transcritos, os seguintes documentos, cujo inteiro teor as partes declaram ter pleno conhecimento:</w:t>
      </w:r>
    </w:p>
    <w:p w:rsidR="002D14B5" w:rsidRPr="00FD34A9" w:rsidRDefault="002D14B5" w:rsidP="002D14B5">
      <w:pPr>
        <w:pStyle w:val="SemEspaament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D34A9">
        <w:rPr>
          <w:rFonts w:cstheme="minorHAnsi"/>
          <w:sz w:val="24"/>
          <w:szCs w:val="24"/>
        </w:rPr>
        <w:t>Edital de chamamento público n.º 002/2019;</w:t>
      </w:r>
    </w:p>
    <w:p w:rsidR="002D14B5" w:rsidRPr="00FD34A9" w:rsidRDefault="002D14B5" w:rsidP="002D14B5">
      <w:pPr>
        <w:pStyle w:val="SemEspaament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D34A9">
        <w:rPr>
          <w:rFonts w:cstheme="minorHAnsi"/>
          <w:sz w:val="24"/>
          <w:szCs w:val="24"/>
        </w:rPr>
        <w:t>Decreto 067/2019;</w:t>
      </w:r>
    </w:p>
    <w:p w:rsidR="002D14B5" w:rsidRPr="00FD34A9" w:rsidRDefault="002D14B5" w:rsidP="002D14B5">
      <w:pPr>
        <w:pStyle w:val="SemEspaament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D34A9">
        <w:rPr>
          <w:rFonts w:cstheme="minorHAnsi"/>
          <w:sz w:val="24"/>
          <w:szCs w:val="24"/>
        </w:rPr>
        <w:t>Lei 2036/2019. </w:t>
      </w:r>
    </w:p>
    <w:p w:rsidR="002D14B5" w:rsidRPr="00FD34A9" w:rsidRDefault="002D14B5" w:rsidP="002D14B5">
      <w:pPr>
        <w:pStyle w:val="NormalWeb"/>
        <w:rPr>
          <w:rFonts w:asciiTheme="minorHAnsi" w:hAnsiTheme="minorHAnsi" w:cstheme="minorHAnsi"/>
        </w:rPr>
      </w:pPr>
      <w:r w:rsidRPr="00FD34A9">
        <w:rPr>
          <w:rFonts w:asciiTheme="minorHAnsi" w:hAnsiTheme="minorHAnsi" w:cstheme="minorHAnsi"/>
          <w:b/>
          <w:bCs/>
          <w:u w:val="single"/>
        </w:rPr>
        <w:t>CLÁUSULA TERCEIRA</w:t>
      </w:r>
      <w:r w:rsidRPr="00FD34A9">
        <w:rPr>
          <w:rFonts w:asciiTheme="minorHAnsi" w:hAnsiTheme="minorHAnsi" w:cstheme="minorHAnsi"/>
          <w:b/>
          <w:bCs/>
        </w:rPr>
        <w:t xml:space="preserve"> – DO INGRESSO DOS CREDENCIADOS</w:t>
      </w:r>
    </w:p>
    <w:p w:rsidR="002D14B5" w:rsidRPr="00FD34A9" w:rsidRDefault="002D14B5" w:rsidP="00FD34A9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FD34A9">
        <w:rPr>
          <w:rFonts w:asciiTheme="minorHAnsi" w:hAnsiTheme="minorHAnsi" w:cstheme="minorHAnsi"/>
        </w:rPr>
        <w:t>S</w:t>
      </w:r>
      <w:r w:rsidR="00FD34A9" w:rsidRPr="00FD34A9">
        <w:rPr>
          <w:rFonts w:asciiTheme="minorHAnsi" w:hAnsiTheme="minorHAnsi" w:cstheme="minorHAnsi"/>
        </w:rPr>
        <w:t>ã</w:t>
      </w:r>
      <w:r w:rsidRPr="00FD34A9">
        <w:rPr>
          <w:rFonts w:asciiTheme="minorHAnsi" w:hAnsiTheme="minorHAnsi" w:cstheme="minorHAnsi"/>
        </w:rPr>
        <w:t>o credenciados os participantes que apresentar</w:t>
      </w:r>
      <w:r w:rsidR="00FD34A9" w:rsidRPr="00FD34A9">
        <w:rPr>
          <w:rFonts w:asciiTheme="minorHAnsi" w:hAnsiTheme="minorHAnsi" w:cstheme="minorHAnsi"/>
        </w:rPr>
        <w:t>am</w:t>
      </w:r>
      <w:r w:rsidRPr="00FD34A9">
        <w:rPr>
          <w:rFonts w:asciiTheme="minorHAnsi" w:hAnsiTheme="minorHAnsi" w:cstheme="minorHAnsi"/>
        </w:rPr>
        <w:t xml:space="preserve"> todas as documentações exigidas no edital chamamento público 002/2019, até a data prevista no referido edital, o qual aceitará todas as disposições contidas no presente instrumento.</w:t>
      </w:r>
    </w:p>
    <w:p w:rsidR="002D14B5" w:rsidRPr="00FD34A9" w:rsidRDefault="002D14B5" w:rsidP="002D14B5">
      <w:pPr>
        <w:pStyle w:val="NormalWeb"/>
        <w:rPr>
          <w:rFonts w:asciiTheme="minorHAnsi" w:hAnsiTheme="minorHAnsi" w:cstheme="minorHAnsi"/>
        </w:rPr>
      </w:pPr>
      <w:r w:rsidRPr="00FD34A9">
        <w:rPr>
          <w:rFonts w:asciiTheme="minorHAnsi" w:hAnsiTheme="minorHAnsi" w:cstheme="minorHAnsi"/>
          <w:b/>
          <w:bCs/>
          <w:u w:val="single"/>
        </w:rPr>
        <w:lastRenderedPageBreak/>
        <w:t>CLÁUSULA QUARTA</w:t>
      </w:r>
      <w:r w:rsidRPr="00FD34A9">
        <w:rPr>
          <w:rFonts w:asciiTheme="minorHAnsi" w:hAnsiTheme="minorHAnsi" w:cstheme="minorHAnsi"/>
          <w:b/>
          <w:bCs/>
        </w:rPr>
        <w:t xml:space="preserve"> – DAS CONDIÇÕES DE PAGAMENTO</w:t>
      </w:r>
      <w:r w:rsidRPr="00FD34A9">
        <w:rPr>
          <w:rFonts w:asciiTheme="minorHAnsi" w:hAnsiTheme="minorHAnsi" w:cstheme="minorHAnsi"/>
        </w:rPr>
        <w:t> </w:t>
      </w:r>
    </w:p>
    <w:p w:rsidR="002D14B5" w:rsidRPr="00FD34A9" w:rsidRDefault="002D14B5" w:rsidP="00FD34A9">
      <w:pPr>
        <w:pStyle w:val="SemEspaamento"/>
        <w:ind w:firstLine="708"/>
        <w:jc w:val="both"/>
        <w:rPr>
          <w:sz w:val="24"/>
          <w:szCs w:val="24"/>
        </w:rPr>
      </w:pPr>
      <w:r w:rsidRPr="00FD34A9">
        <w:rPr>
          <w:sz w:val="24"/>
          <w:szCs w:val="24"/>
        </w:rPr>
        <w:t xml:space="preserve">O pagamento será efetuado através de crédito em conta corrente da contratada em parcela única, vencível em 20 dias, mediante a apresentação da Nota Fiscal/Fatura. </w:t>
      </w:r>
    </w:p>
    <w:p w:rsidR="002D14B5" w:rsidRPr="00FD34A9" w:rsidRDefault="002D14B5" w:rsidP="00FD34A9">
      <w:pPr>
        <w:pStyle w:val="SemEspaamento"/>
        <w:jc w:val="both"/>
        <w:rPr>
          <w:sz w:val="24"/>
          <w:szCs w:val="24"/>
        </w:rPr>
      </w:pPr>
      <w:r w:rsidRPr="00FD34A9">
        <w:rPr>
          <w:sz w:val="24"/>
          <w:szCs w:val="24"/>
        </w:rPr>
        <w:t>§ 1.º - A CONTRATADA deverá emitir relatório das consultas realizadas, o nome dos pacientes, e fazer referencia ao n.º da nota fiscal emitida.</w:t>
      </w:r>
    </w:p>
    <w:p w:rsidR="002D14B5" w:rsidRPr="00FD34A9" w:rsidRDefault="002D14B5" w:rsidP="00FD34A9">
      <w:pPr>
        <w:pStyle w:val="SemEspaamento"/>
        <w:jc w:val="both"/>
        <w:rPr>
          <w:sz w:val="24"/>
          <w:szCs w:val="24"/>
        </w:rPr>
      </w:pPr>
      <w:r w:rsidRPr="00FD34A9">
        <w:rPr>
          <w:sz w:val="24"/>
          <w:szCs w:val="24"/>
        </w:rPr>
        <w:t xml:space="preserve">§ 2.º - Os laudos deverão ser entregues no F.M.S.R.P. em 72 (setenta e duas) horas após a realização dos serviços, </w:t>
      </w:r>
      <w:proofErr w:type="gramStart"/>
      <w:r w:rsidRPr="00FD34A9">
        <w:rPr>
          <w:sz w:val="24"/>
          <w:szCs w:val="24"/>
        </w:rPr>
        <w:t>sob pena</w:t>
      </w:r>
      <w:proofErr w:type="gramEnd"/>
      <w:r w:rsidRPr="00FD34A9">
        <w:rPr>
          <w:sz w:val="24"/>
          <w:szCs w:val="24"/>
        </w:rPr>
        <w:t xml:space="preserve"> de descredenciamento do prestador.</w:t>
      </w:r>
    </w:p>
    <w:p w:rsidR="002D14B5" w:rsidRPr="00FD34A9" w:rsidRDefault="002D14B5" w:rsidP="00FD34A9">
      <w:pPr>
        <w:pStyle w:val="SemEspaamento"/>
        <w:ind w:firstLine="708"/>
        <w:jc w:val="both"/>
        <w:rPr>
          <w:sz w:val="24"/>
          <w:szCs w:val="24"/>
        </w:rPr>
      </w:pPr>
      <w:r w:rsidRPr="00FD34A9">
        <w:rPr>
          <w:sz w:val="24"/>
          <w:szCs w:val="24"/>
        </w:rPr>
        <w:t xml:space="preserve">Caso a credenciada seja beneficiária de imunidade ou isenção fiscal, deverá apresentar, juntamente com a Nota Fiscal, a devida comprovação, a fim de evitar a retenção na fonte dos tributos e contribuições, conforme legislação em vigor. </w:t>
      </w:r>
    </w:p>
    <w:p w:rsidR="002D14B5" w:rsidRPr="00FD34A9" w:rsidRDefault="002D14B5" w:rsidP="00FD34A9">
      <w:pPr>
        <w:pStyle w:val="SemEspaamento"/>
        <w:ind w:firstLine="708"/>
        <w:jc w:val="both"/>
        <w:rPr>
          <w:sz w:val="24"/>
          <w:szCs w:val="24"/>
        </w:rPr>
      </w:pPr>
      <w:r w:rsidRPr="00FD34A9">
        <w:rPr>
          <w:sz w:val="24"/>
          <w:szCs w:val="24"/>
        </w:rPr>
        <w:t xml:space="preserve"> Havendo erro na Nota Fiscal ou circunstâncias que impeçam a liquidação da despesa, aquela será devolvida à contratada, e o pagamento ficará pendente até que a mesma providencie as medidas saneadoras. Nesta hipótese, o prazo para pagamento iniciar-se-á após a regularização da situação ou reapresentação do documento fiscal, não acarretando qualquer ônus para o Município.</w:t>
      </w:r>
    </w:p>
    <w:p w:rsidR="002D14B5" w:rsidRPr="00FD34A9" w:rsidRDefault="002D14B5" w:rsidP="002D14B5">
      <w:pPr>
        <w:pStyle w:val="NormalWeb"/>
        <w:rPr>
          <w:rFonts w:asciiTheme="minorHAnsi" w:hAnsiTheme="minorHAnsi" w:cstheme="minorHAnsi"/>
        </w:rPr>
      </w:pPr>
      <w:r w:rsidRPr="00FD34A9">
        <w:rPr>
          <w:rFonts w:asciiTheme="minorHAnsi" w:hAnsiTheme="minorHAnsi" w:cstheme="minorHAnsi"/>
          <w:b/>
          <w:bCs/>
          <w:u w:val="single"/>
        </w:rPr>
        <w:t>CLÁUSULA QUINTA</w:t>
      </w:r>
      <w:r w:rsidRPr="00FD34A9">
        <w:rPr>
          <w:rFonts w:asciiTheme="minorHAnsi" w:hAnsiTheme="minorHAnsi" w:cstheme="minorHAnsi"/>
          <w:b/>
          <w:bCs/>
        </w:rPr>
        <w:t xml:space="preserve"> – DO PRAZO</w:t>
      </w:r>
    </w:p>
    <w:p w:rsidR="002D14B5" w:rsidRPr="0067662E" w:rsidRDefault="002D14B5" w:rsidP="00FD34A9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67662E">
        <w:rPr>
          <w:rFonts w:asciiTheme="minorHAnsi" w:hAnsiTheme="minorHAnsi" w:cstheme="minorHAnsi"/>
        </w:rPr>
        <w:t xml:space="preserve">O presente contrato vigorará para o período de 12 (doze) meses a partir da data de assinatura do contrato, </w:t>
      </w:r>
      <w:r w:rsidR="00AF52AD" w:rsidRPr="0067662E">
        <w:rPr>
          <w:rFonts w:asciiTheme="minorHAnsi" w:hAnsiTheme="minorHAnsi" w:cstheme="minorHAnsi"/>
        </w:rPr>
        <w:t xml:space="preserve">encerrando – se no dia </w:t>
      </w:r>
      <w:r w:rsidR="0067662E" w:rsidRPr="0067662E">
        <w:rPr>
          <w:rFonts w:asciiTheme="minorHAnsi" w:hAnsiTheme="minorHAnsi" w:cstheme="minorHAnsi"/>
        </w:rPr>
        <w:t>15/12</w:t>
      </w:r>
      <w:r w:rsidR="00AF52AD" w:rsidRPr="0067662E">
        <w:rPr>
          <w:rFonts w:asciiTheme="minorHAnsi" w:hAnsiTheme="minorHAnsi" w:cstheme="minorHAnsi"/>
        </w:rPr>
        <w:t xml:space="preserve">/2020, </w:t>
      </w:r>
      <w:r w:rsidRPr="0067662E">
        <w:rPr>
          <w:rFonts w:asciiTheme="minorHAnsi" w:hAnsiTheme="minorHAnsi" w:cstheme="minorHAnsi"/>
        </w:rPr>
        <w:t>podendo ser prorrogado desde que haja concordância entre as partes e que seja respeitada a legislação pertinente.</w:t>
      </w:r>
    </w:p>
    <w:p w:rsidR="002D14B5" w:rsidRPr="00FD34A9" w:rsidRDefault="002D14B5" w:rsidP="002D14B5">
      <w:pPr>
        <w:pStyle w:val="NormalWeb"/>
        <w:rPr>
          <w:rFonts w:asciiTheme="minorHAnsi" w:hAnsiTheme="minorHAnsi" w:cstheme="minorHAnsi"/>
        </w:rPr>
      </w:pPr>
      <w:r w:rsidRPr="00FD34A9">
        <w:rPr>
          <w:rFonts w:asciiTheme="minorHAnsi" w:hAnsiTheme="minorHAnsi" w:cstheme="minorHAnsi"/>
          <w:b/>
          <w:bCs/>
          <w:u w:val="single"/>
        </w:rPr>
        <w:t>CLÁUSULA SEXTA</w:t>
      </w:r>
      <w:r w:rsidRPr="00FD34A9">
        <w:rPr>
          <w:rFonts w:asciiTheme="minorHAnsi" w:hAnsiTheme="minorHAnsi" w:cstheme="minorHAnsi"/>
          <w:b/>
          <w:bCs/>
        </w:rPr>
        <w:t xml:space="preserve"> – DO VALOR CONTRATUAL</w:t>
      </w:r>
    </w:p>
    <w:p w:rsidR="0067662E" w:rsidRPr="00FD34A9" w:rsidRDefault="002D14B5" w:rsidP="00FD34A9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FD34A9">
        <w:rPr>
          <w:rFonts w:asciiTheme="minorHAnsi" w:hAnsiTheme="minorHAnsi" w:cstheme="minorHAnsi"/>
        </w:rPr>
        <w:t xml:space="preserve">O valor do presente contrato é de </w:t>
      </w:r>
      <w:proofErr w:type="gramStart"/>
      <w:r w:rsidRPr="00FD34A9">
        <w:rPr>
          <w:rFonts w:asciiTheme="minorHAnsi" w:hAnsiTheme="minorHAnsi" w:cstheme="minorHAnsi"/>
          <w:b/>
        </w:rPr>
        <w:t xml:space="preserve">R$ </w:t>
      </w:r>
      <w:r w:rsidR="00B607DE">
        <w:rPr>
          <w:rFonts w:asciiTheme="minorHAnsi" w:hAnsiTheme="minorHAnsi" w:cstheme="minorHAnsi"/>
          <w:b/>
        </w:rPr>
        <w:t>182.000</w:t>
      </w:r>
      <w:r w:rsidR="0067662E">
        <w:rPr>
          <w:rFonts w:asciiTheme="minorHAnsi" w:hAnsiTheme="minorHAnsi" w:cstheme="minorHAnsi"/>
          <w:b/>
        </w:rPr>
        <w:t>,00</w:t>
      </w:r>
      <w:r w:rsidR="00AF52AD" w:rsidRPr="00FD34A9">
        <w:rPr>
          <w:rFonts w:asciiTheme="minorHAnsi" w:hAnsiTheme="minorHAnsi" w:cstheme="minorHAnsi"/>
        </w:rPr>
        <w:t xml:space="preserve"> (</w:t>
      </w:r>
      <w:r w:rsidR="00B607DE">
        <w:rPr>
          <w:rFonts w:asciiTheme="minorHAnsi" w:hAnsiTheme="minorHAnsi" w:cstheme="minorHAnsi"/>
        </w:rPr>
        <w:t>cento e oitenta e dois</w:t>
      </w:r>
      <w:r w:rsidR="0067662E">
        <w:rPr>
          <w:rFonts w:asciiTheme="minorHAnsi" w:hAnsiTheme="minorHAnsi" w:cstheme="minorHAnsi"/>
        </w:rPr>
        <w:t xml:space="preserve"> mil</w:t>
      </w:r>
      <w:r w:rsidR="00AF52AD" w:rsidRPr="00FD34A9">
        <w:rPr>
          <w:rFonts w:asciiTheme="minorHAnsi" w:hAnsiTheme="minorHAnsi" w:cstheme="minorHAnsi"/>
        </w:rPr>
        <w:t xml:space="preserve"> reais</w:t>
      </w:r>
      <w:r w:rsidRPr="00FD34A9">
        <w:rPr>
          <w:rFonts w:asciiTheme="minorHAnsi" w:hAnsiTheme="minorHAnsi" w:cstheme="minorHAnsi"/>
        </w:rPr>
        <w:t>)</w:t>
      </w:r>
      <w:r w:rsidR="00AF52AD" w:rsidRPr="00FD34A9">
        <w:rPr>
          <w:rFonts w:asciiTheme="minorHAnsi" w:hAnsiTheme="minorHAnsi" w:cstheme="minorHAnsi"/>
        </w:rPr>
        <w:t xml:space="preserve"> referente</w:t>
      </w:r>
      <w:proofErr w:type="gramEnd"/>
      <w:r w:rsidR="00AF52AD" w:rsidRPr="00FD34A9">
        <w:rPr>
          <w:rFonts w:asciiTheme="minorHAnsi" w:hAnsiTheme="minorHAnsi" w:cstheme="minorHAnsi"/>
        </w:rPr>
        <w:t xml:space="preserve"> a </w:t>
      </w:r>
      <w:r w:rsidR="00B607DE">
        <w:rPr>
          <w:rFonts w:asciiTheme="minorHAnsi" w:hAnsiTheme="minorHAnsi" w:cstheme="minorHAnsi"/>
        </w:rPr>
        <w:t>5.200</w:t>
      </w:r>
      <w:r w:rsidR="00AF52AD" w:rsidRPr="00FD34A9">
        <w:rPr>
          <w:rFonts w:asciiTheme="minorHAnsi" w:hAnsiTheme="minorHAnsi" w:cstheme="minorHAnsi"/>
        </w:rPr>
        <w:t xml:space="preserve"> consultas</w:t>
      </w:r>
      <w:r w:rsidR="0067662E">
        <w:rPr>
          <w:rFonts w:asciiTheme="minorHAnsi" w:hAnsiTheme="minorHAnsi" w:cstheme="minorHAnsi"/>
        </w:rPr>
        <w:t xml:space="preserve"> </w:t>
      </w:r>
      <w:r w:rsidR="00AF52AD" w:rsidRPr="00FD34A9">
        <w:rPr>
          <w:rFonts w:asciiTheme="minorHAnsi" w:hAnsiTheme="minorHAnsi" w:cstheme="minorHAnsi"/>
        </w:rPr>
        <w:t>com valor unitário de R$ 35,00 (trinta e cinco reais)</w:t>
      </w:r>
      <w:r w:rsidRPr="00FD34A9">
        <w:rPr>
          <w:rFonts w:asciiTheme="minorHAnsi" w:hAnsiTheme="minorHAnsi" w:cstheme="minorHAnsi"/>
        </w:rPr>
        <w:t>.</w:t>
      </w:r>
      <w:r w:rsidR="0067662E">
        <w:rPr>
          <w:rFonts w:asciiTheme="minorHAnsi" w:hAnsiTheme="minorHAnsi" w:cstheme="minorHAnsi"/>
        </w:rPr>
        <w:t xml:space="preserve"> As consultas deverão ser realizadas conforme cronograma da Secretaria de Saúde</w:t>
      </w:r>
    </w:p>
    <w:p w:rsidR="002D14B5" w:rsidRPr="00FD34A9" w:rsidRDefault="002D14B5" w:rsidP="002D14B5">
      <w:pPr>
        <w:pStyle w:val="NormalWeb"/>
        <w:rPr>
          <w:rFonts w:asciiTheme="minorHAnsi" w:hAnsiTheme="minorHAnsi" w:cstheme="minorHAnsi"/>
        </w:rPr>
      </w:pPr>
      <w:r w:rsidRPr="00FD34A9">
        <w:rPr>
          <w:rFonts w:asciiTheme="minorHAnsi" w:hAnsiTheme="minorHAnsi" w:cstheme="minorHAnsi"/>
          <w:b/>
          <w:bCs/>
          <w:u w:val="single"/>
        </w:rPr>
        <w:t>CLÁUSULA SÉTIMA</w:t>
      </w:r>
      <w:r w:rsidRPr="00FD34A9">
        <w:rPr>
          <w:rFonts w:asciiTheme="minorHAnsi" w:hAnsiTheme="minorHAnsi" w:cstheme="minorHAnsi"/>
          <w:b/>
          <w:bCs/>
        </w:rPr>
        <w:t xml:space="preserve"> – CRITÉRIO DE REAJUSTE</w:t>
      </w:r>
    </w:p>
    <w:p w:rsidR="002D14B5" w:rsidRPr="00FD34A9" w:rsidRDefault="002D14B5" w:rsidP="00FD34A9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FD34A9">
        <w:rPr>
          <w:rFonts w:asciiTheme="minorHAnsi" w:hAnsiTheme="minorHAnsi" w:cstheme="minorHAnsi"/>
        </w:rPr>
        <w:t>Os preços ora contratados poderão ser reajustados desde que devidamente justificados em carta protocolada, desde que haja concordância entre as partes e que seja respeitada a legislação em vigor.</w:t>
      </w:r>
    </w:p>
    <w:p w:rsidR="002D14B5" w:rsidRPr="00FD34A9" w:rsidRDefault="002D14B5" w:rsidP="002D14B5">
      <w:pPr>
        <w:pStyle w:val="NormalWeb"/>
        <w:rPr>
          <w:rFonts w:asciiTheme="minorHAnsi" w:hAnsiTheme="minorHAnsi" w:cstheme="minorHAnsi"/>
          <w:b/>
          <w:bCs/>
        </w:rPr>
      </w:pPr>
      <w:r w:rsidRPr="00FD34A9">
        <w:rPr>
          <w:rFonts w:asciiTheme="minorHAnsi" w:hAnsiTheme="minorHAnsi" w:cstheme="minorHAnsi"/>
          <w:b/>
          <w:bCs/>
          <w:u w:val="single"/>
        </w:rPr>
        <w:t>CLÁUSULA OITAVA</w:t>
      </w:r>
      <w:r w:rsidRPr="00FD34A9">
        <w:rPr>
          <w:rFonts w:asciiTheme="minorHAnsi" w:hAnsiTheme="minorHAnsi" w:cstheme="minorHAnsi"/>
          <w:b/>
          <w:bCs/>
        </w:rPr>
        <w:t xml:space="preserve"> – DAS OBRIGAÇÕES DAS PARTES</w:t>
      </w:r>
    </w:p>
    <w:p w:rsidR="002D14B5" w:rsidRPr="00FD34A9" w:rsidRDefault="00FD34A9" w:rsidP="00FD34A9">
      <w:pPr>
        <w:pStyle w:val="SemEspaamento"/>
        <w:jc w:val="both"/>
        <w:rPr>
          <w:b/>
          <w:sz w:val="24"/>
          <w:szCs w:val="24"/>
        </w:rPr>
      </w:pPr>
      <w:r w:rsidRPr="00FD34A9">
        <w:rPr>
          <w:b/>
          <w:sz w:val="24"/>
          <w:szCs w:val="24"/>
        </w:rPr>
        <w:t xml:space="preserve">I - CONSTITUEM OBRIGAÇÕES DO CREDENCIADO: </w:t>
      </w:r>
    </w:p>
    <w:p w:rsidR="002D14B5" w:rsidRPr="00FD34A9" w:rsidRDefault="002D14B5" w:rsidP="00FD34A9">
      <w:pPr>
        <w:pStyle w:val="SemEspaamento"/>
        <w:jc w:val="both"/>
        <w:rPr>
          <w:sz w:val="24"/>
          <w:szCs w:val="24"/>
        </w:rPr>
      </w:pPr>
      <w:r w:rsidRPr="00FD34A9">
        <w:rPr>
          <w:sz w:val="24"/>
          <w:szCs w:val="24"/>
        </w:rPr>
        <w:t>a</w:t>
      </w:r>
      <w:r w:rsidR="00FD34A9" w:rsidRPr="00FD34A9">
        <w:rPr>
          <w:sz w:val="24"/>
          <w:szCs w:val="24"/>
        </w:rPr>
        <w:t>)</w:t>
      </w:r>
      <w:r w:rsidRPr="00FD34A9">
        <w:rPr>
          <w:sz w:val="24"/>
          <w:szCs w:val="24"/>
        </w:rPr>
        <w:t xml:space="preserve"> – Diligenciar para que os serviços oriundos deste Contrato viabilizem a consecução de atendimentos, de acordo com os objetivos e finalidades especificados e em conformidade com as normas legais municipais pertinentes; </w:t>
      </w:r>
    </w:p>
    <w:p w:rsidR="002D14B5" w:rsidRPr="00FD34A9" w:rsidRDefault="002D14B5" w:rsidP="00FD34A9">
      <w:pPr>
        <w:pStyle w:val="SemEspaamento"/>
        <w:jc w:val="both"/>
        <w:rPr>
          <w:sz w:val="24"/>
          <w:szCs w:val="24"/>
        </w:rPr>
      </w:pPr>
      <w:r w:rsidRPr="00FD34A9">
        <w:rPr>
          <w:sz w:val="24"/>
          <w:szCs w:val="24"/>
        </w:rPr>
        <w:t>b</w:t>
      </w:r>
      <w:r w:rsidR="00FD34A9" w:rsidRPr="00FD34A9">
        <w:rPr>
          <w:sz w:val="24"/>
          <w:szCs w:val="24"/>
        </w:rPr>
        <w:t>)</w:t>
      </w:r>
      <w:r w:rsidRPr="00FD34A9">
        <w:rPr>
          <w:sz w:val="24"/>
          <w:szCs w:val="24"/>
        </w:rPr>
        <w:t xml:space="preserve"> - Responsabilizar-se por todos os danos causados, direta ou indiretamente ao Município de Ribeirão do Pinhal ou a terceiros; </w:t>
      </w:r>
    </w:p>
    <w:p w:rsidR="002D14B5" w:rsidRPr="00FD34A9" w:rsidRDefault="002D14B5" w:rsidP="00FD34A9">
      <w:pPr>
        <w:pStyle w:val="SemEspaamento"/>
        <w:jc w:val="both"/>
        <w:rPr>
          <w:sz w:val="24"/>
          <w:szCs w:val="24"/>
        </w:rPr>
      </w:pPr>
      <w:r w:rsidRPr="00FD34A9">
        <w:rPr>
          <w:sz w:val="24"/>
          <w:szCs w:val="24"/>
        </w:rPr>
        <w:t>c</w:t>
      </w:r>
      <w:r w:rsidR="00FD34A9" w:rsidRPr="00FD34A9">
        <w:rPr>
          <w:sz w:val="24"/>
          <w:szCs w:val="24"/>
        </w:rPr>
        <w:t>)</w:t>
      </w:r>
      <w:r w:rsidRPr="00FD34A9">
        <w:rPr>
          <w:sz w:val="24"/>
          <w:szCs w:val="24"/>
        </w:rPr>
        <w:t xml:space="preserve"> – Manter a qualidade dos serviços e se sujeitar à fiscalização permanente do Município de Ribeirão do Pinhal.</w:t>
      </w:r>
    </w:p>
    <w:p w:rsidR="002D14B5" w:rsidRPr="00FD34A9" w:rsidRDefault="002D14B5" w:rsidP="00FD34A9">
      <w:pPr>
        <w:pStyle w:val="SemEspaamento"/>
        <w:jc w:val="both"/>
        <w:rPr>
          <w:sz w:val="24"/>
          <w:szCs w:val="24"/>
        </w:rPr>
      </w:pPr>
      <w:r w:rsidRPr="00FD34A9">
        <w:rPr>
          <w:sz w:val="24"/>
          <w:szCs w:val="24"/>
        </w:rPr>
        <w:lastRenderedPageBreak/>
        <w:t>d</w:t>
      </w:r>
      <w:r w:rsidR="00FD34A9" w:rsidRPr="00FD34A9">
        <w:rPr>
          <w:sz w:val="24"/>
          <w:szCs w:val="24"/>
        </w:rPr>
        <w:t>)</w:t>
      </w:r>
      <w:r w:rsidRPr="00FD34A9">
        <w:rPr>
          <w:sz w:val="24"/>
          <w:szCs w:val="24"/>
        </w:rPr>
        <w:t xml:space="preserve"> – Informar à Secretaria de Saúde ou a Secretaria de Administração qualquer alteração que importe perda, total ou parcial, dos requisitos profissionais ou pessoais exigidos como condição para o CREDENCIAMENTO;</w:t>
      </w:r>
    </w:p>
    <w:p w:rsidR="002D14B5" w:rsidRPr="00FD34A9" w:rsidRDefault="002D14B5" w:rsidP="00FD34A9">
      <w:pPr>
        <w:pStyle w:val="SemEspaamento"/>
        <w:jc w:val="both"/>
        <w:rPr>
          <w:sz w:val="24"/>
          <w:szCs w:val="24"/>
        </w:rPr>
      </w:pPr>
      <w:r w:rsidRPr="00FD34A9">
        <w:rPr>
          <w:sz w:val="24"/>
          <w:szCs w:val="24"/>
        </w:rPr>
        <w:t>e</w:t>
      </w:r>
      <w:r w:rsidR="00FD34A9" w:rsidRPr="00FD34A9">
        <w:rPr>
          <w:sz w:val="24"/>
          <w:szCs w:val="24"/>
        </w:rPr>
        <w:t>)</w:t>
      </w:r>
      <w:r w:rsidRPr="00FD34A9">
        <w:rPr>
          <w:sz w:val="24"/>
          <w:szCs w:val="24"/>
        </w:rPr>
        <w:t xml:space="preserve"> – O CREDENCIADO tem a obrigação de manter, durante toda a execução do Contrato de Prestação de Serviços, em compatibilidade com as obrigações por ele assumidas, todas as condições de habilitação e qualificação exigidas no Credenciamento.   </w:t>
      </w:r>
    </w:p>
    <w:p w:rsidR="002D14B5" w:rsidRPr="00FD34A9" w:rsidRDefault="00FD34A9" w:rsidP="00FD34A9">
      <w:pPr>
        <w:pStyle w:val="SemEspaamento"/>
        <w:jc w:val="both"/>
        <w:rPr>
          <w:b/>
          <w:sz w:val="24"/>
          <w:szCs w:val="24"/>
        </w:rPr>
      </w:pPr>
      <w:r w:rsidRPr="00FD34A9">
        <w:rPr>
          <w:b/>
          <w:sz w:val="24"/>
          <w:szCs w:val="24"/>
        </w:rPr>
        <w:t xml:space="preserve">II - CONSTITUEM OBRIGAÇÕES DA CONTRATADA: </w:t>
      </w:r>
    </w:p>
    <w:p w:rsidR="002D14B5" w:rsidRPr="00FD34A9" w:rsidRDefault="002D14B5" w:rsidP="00FD34A9">
      <w:pPr>
        <w:pStyle w:val="SemEspaamento"/>
        <w:jc w:val="both"/>
        <w:rPr>
          <w:sz w:val="24"/>
          <w:szCs w:val="24"/>
        </w:rPr>
      </w:pPr>
      <w:r w:rsidRPr="00FD34A9">
        <w:rPr>
          <w:sz w:val="24"/>
          <w:szCs w:val="24"/>
        </w:rPr>
        <w:t>a</w:t>
      </w:r>
      <w:r w:rsidR="00FD34A9" w:rsidRPr="00FD34A9">
        <w:rPr>
          <w:sz w:val="24"/>
          <w:szCs w:val="24"/>
        </w:rPr>
        <w:t>)</w:t>
      </w:r>
      <w:r w:rsidRPr="00FD34A9">
        <w:rPr>
          <w:sz w:val="24"/>
          <w:szCs w:val="24"/>
        </w:rPr>
        <w:t xml:space="preserve"> – Executar permanentemente fiscalização para verificação da manutenção da qualidade dos serviços prestados; </w:t>
      </w:r>
    </w:p>
    <w:p w:rsidR="002D14B5" w:rsidRPr="00FD34A9" w:rsidRDefault="002D14B5" w:rsidP="00FD34A9">
      <w:pPr>
        <w:pStyle w:val="SemEspaamento"/>
        <w:jc w:val="both"/>
        <w:rPr>
          <w:sz w:val="24"/>
          <w:szCs w:val="24"/>
        </w:rPr>
      </w:pPr>
      <w:r w:rsidRPr="00FD34A9">
        <w:rPr>
          <w:sz w:val="24"/>
          <w:szCs w:val="24"/>
        </w:rPr>
        <w:t>b</w:t>
      </w:r>
      <w:r w:rsidR="00FD34A9" w:rsidRPr="00FD34A9">
        <w:rPr>
          <w:sz w:val="24"/>
          <w:szCs w:val="24"/>
        </w:rPr>
        <w:t>)</w:t>
      </w:r>
      <w:r w:rsidRPr="00FD34A9">
        <w:rPr>
          <w:sz w:val="24"/>
          <w:szCs w:val="24"/>
        </w:rPr>
        <w:t xml:space="preserve"> – Dar condições ao CREDENCIADO para executar os serviços contratados, conforme as normas da Secretaria de Saúde ou da Secretaria de Administração; </w:t>
      </w:r>
    </w:p>
    <w:p w:rsidR="002D14B5" w:rsidRPr="00FD34A9" w:rsidRDefault="002D14B5" w:rsidP="00FD34A9">
      <w:pPr>
        <w:pStyle w:val="SemEspaamento"/>
        <w:jc w:val="both"/>
        <w:rPr>
          <w:sz w:val="24"/>
          <w:szCs w:val="24"/>
        </w:rPr>
      </w:pPr>
      <w:r w:rsidRPr="00FD34A9">
        <w:rPr>
          <w:sz w:val="24"/>
          <w:szCs w:val="24"/>
        </w:rPr>
        <w:t>c</w:t>
      </w:r>
      <w:r w:rsidR="00FD34A9" w:rsidRPr="00FD34A9">
        <w:rPr>
          <w:sz w:val="24"/>
          <w:szCs w:val="24"/>
        </w:rPr>
        <w:t>)</w:t>
      </w:r>
      <w:r w:rsidRPr="00FD34A9">
        <w:rPr>
          <w:sz w:val="24"/>
          <w:szCs w:val="24"/>
        </w:rPr>
        <w:t xml:space="preserve"> – Efetuar o pagamento, conforme estabelecido na Cláusula Quarta.   </w:t>
      </w:r>
    </w:p>
    <w:p w:rsidR="002D14B5" w:rsidRPr="00FD34A9" w:rsidRDefault="002D14B5" w:rsidP="002D14B5">
      <w:pPr>
        <w:pStyle w:val="NormalWeb"/>
        <w:jc w:val="both"/>
        <w:rPr>
          <w:rFonts w:asciiTheme="minorHAnsi" w:hAnsiTheme="minorHAnsi" w:cstheme="minorHAnsi"/>
          <w:b/>
          <w:u w:val="single"/>
        </w:rPr>
      </w:pPr>
      <w:r w:rsidRPr="00FD34A9">
        <w:rPr>
          <w:rFonts w:asciiTheme="minorHAnsi" w:hAnsiTheme="minorHAnsi" w:cstheme="minorHAnsi"/>
          <w:b/>
          <w:u w:val="single"/>
        </w:rPr>
        <w:t xml:space="preserve">CLÁUSULA NONA– TRANSFERÊNCIA DO CONTRATO </w:t>
      </w:r>
    </w:p>
    <w:p w:rsidR="002D14B5" w:rsidRPr="00FD34A9" w:rsidRDefault="002D14B5" w:rsidP="00FD34A9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FD34A9">
        <w:rPr>
          <w:rFonts w:asciiTheme="minorHAnsi" w:hAnsiTheme="minorHAnsi" w:cstheme="minorHAnsi"/>
        </w:rPr>
        <w:t xml:space="preserve"> A CONTRATADA não poderá transferir o presente Contrato, no todo ou em parte, sem o expresso consentimento do CONTRATANTE, dado por escrito, </w:t>
      </w:r>
      <w:proofErr w:type="gramStart"/>
      <w:r w:rsidRPr="00FD34A9">
        <w:rPr>
          <w:rFonts w:asciiTheme="minorHAnsi" w:hAnsiTheme="minorHAnsi" w:cstheme="minorHAnsi"/>
        </w:rPr>
        <w:t>sob pena</w:t>
      </w:r>
      <w:proofErr w:type="gramEnd"/>
      <w:r w:rsidRPr="00FD34A9">
        <w:rPr>
          <w:rFonts w:asciiTheme="minorHAnsi" w:hAnsiTheme="minorHAnsi" w:cstheme="minorHAnsi"/>
        </w:rPr>
        <w:t xml:space="preserve"> de rescisão deste Contrato. </w:t>
      </w:r>
    </w:p>
    <w:p w:rsidR="002D14B5" w:rsidRPr="00FD34A9" w:rsidRDefault="002D14B5" w:rsidP="002D14B5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FD34A9">
        <w:rPr>
          <w:rFonts w:cstheme="minorHAnsi"/>
          <w:b/>
          <w:bCs/>
          <w:sz w:val="24"/>
          <w:szCs w:val="24"/>
          <w:u w:val="single"/>
        </w:rPr>
        <w:t xml:space="preserve">CLÁUSULA NONA </w:t>
      </w:r>
      <w:r w:rsidRPr="00FD34A9">
        <w:rPr>
          <w:rFonts w:cstheme="minorHAnsi"/>
          <w:b/>
          <w:bCs/>
          <w:sz w:val="24"/>
          <w:szCs w:val="24"/>
        </w:rPr>
        <w:t>– DAS SANÇÕES ADMINISTRATIVAS PARA O CASO DE INADIMPLEMENTO CONTRATUAL:</w:t>
      </w:r>
    </w:p>
    <w:p w:rsidR="002D14B5" w:rsidRPr="00FD34A9" w:rsidRDefault="002D14B5" w:rsidP="00FD34A9">
      <w:pPr>
        <w:pStyle w:val="SemEspaamento"/>
        <w:ind w:firstLine="708"/>
        <w:jc w:val="both"/>
        <w:rPr>
          <w:rFonts w:cstheme="minorHAnsi"/>
          <w:sz w:val="24"/>
          <w:szCs w:val="24"/>
        </w:rPr>
      </w:pPr>
      <w:r w:rsidRPr="00FD34A9">
        <w:rPr>
          <w:rFonts w:cstheme="minorHAnsi"/>
          <w:sz w:val="24"/>
          <w:szCs w:val="24"/>
        </w:rPr>
        <w:t>O não cumprimento dos prazos e das condições ora acordadas no presente contrato sujeita a CONTRATADA à multa de 1</w:t>
      </w:r>
      <w:r w:rsidR="00AF52AD" w:rsidRPr="00FD34A9">
        <w:rPr>
          <w:rFonts w:cstheme="minorHAnsi"/>
          <w:sz w:val="24"/>
          <w:szCs w:val="24"/>
        </w:rPr>
        <w:t>0</w:t>
      </w:r>
      <w:r w:rsidRPr="00FD34A9">
        <w:rPr>
          <w:rFonts w:cstheme="minorHAnsi"/>
          <w:sz w:val="24"/>
          <w:szCs w:val="24"/>
        </w:rPr>
        <w:t xml:space="preserve"> (</w:t>
      </w:r>
      <w:r w:rsidR="00AF52AD" w:rsidRPr="00FD34A9">
        <w:rPr>
          <w:rFonts w:cstheme="minorHAnsi"/>
          <w:sz w:val="24"/>
          <w:szCs w:val="24"/>
        </w:rPr>
        <w:t>dez</w:t>
      </w:r>
      <w:r w:rsidRPr="00FD34A9">
        <w:rPr>
          <w:rFonts w:cstheme="minorHAnsi"/>
          <w:sz w:val="24"/>
          <w:szCs w:val="24"/>
        </w:rPr>
        <w:t xml:space="preserve"> por cento) por dia de atraso, calculada sobre o preço total do contrato, limitado a 30 (trinta) dias de atraso, ressalvados os casos fortuitos e força </w:t>
      </w:r>
      <w:r w:rsidR="00AF52AD" w:rsidRPr="00FD34A9">
        <w:rPr>
          <w:rFonts w:cstheme="minorHAnsi"/>
          <w:sz w:val="24"/>
          <w:szCs w:val="24"/>
        </w:rPr>
        <w:t>maior, devidamente comprovado e aceito pelo CONTRATANTE</w:t>
      </w:r>
      <w:r w:rsidRPr="00FD34A9">
        <w:rPr>
          <w:rFonts w:cstheme="minorHAnsi"/>
          <w:sz w:val="24"/>
          <w:szCs w:val="24"/>
        </w:rPr>
        <w:t>.</w:t>
      </w:r>
    </w:p>
    <w:p w:rsidR="002D14B5" w:rsidRPr="00FD34A9" w:rsidRDefault="002D14B5" w:rsidP="00FD34A9">
      <w:pPr>
        <w:pStyle w:val="SemEspaamento"/>
        <w:ind w:firstLine="708"/>
        <w:jc w:val="both"/>
        <w:rPr>
          <w:rFonts w:cstheme="minorHAnsi"/>
          <w:sz w:val="24"/>
          <w:szCs w:val="24"/>
        </w:rPr>
      </w:pPr>
      <w:r w:rsidRPr="00FD34A9">
        <w:rPr>
          <w:rFonts w:cstheme="minorHAnsi"/>
          <w:sz w:val="24"/>
          <w:szCs w:val="24"/>
        </w:rPr>
        <w:t xml:space="preserve">Pela inexecução total ou parcial do contrato, o município de Ribeirão do Pinhal </w:t>
      </w:r>
      <w:r w:rsidR="00FD34A9" w:rsidRPr="00FD34A9">
        <w:rPr>
          <w:rFonts w:cstheme="minorHAnsi"/>
          <w:sz w:val="24"/>
          <w:szCs w:val="24"/>
        </w:rPr>
        <w:t>poderá</w:t>
      </w:r>
      <w:r w:rsidRPr="00FD34A9">
        <w:rPr>
          <w:rFonts w:cstheme="minorHAnsi"/>
          <w:sz w:val="24"/>
          <w:szCs w:val="24"/>
        </w:rPr>
        <w:t xml:space="preserve"> garantida a prévia defesa, aplicar à CONTRATADA as sanções previstas no art.87 da Lei 8.666/93, sendo que em caso de multa esta corresponderá a 10% sobre o valor do contrato.</w:t>
      </w:r>
    </w:p>
    <w:p w:rsidR="002D14B5" w:rsidRPr="00FD34A9" w:rsidRDefault="002D14B5" w:rsidP="002D14B5">
      <w:pPr>
        <w:pStyle w:val="NormalWeb"/>
        <w:rPr>
          <w:rFonts w:asciiTheme="minorHAnsi" w:hAnsiTheme="minorHAnsi" w:cstheme="minorHAnsi"/>
        </w:rPr>
      </w:pPr>
      <w:r w:rsidRPr="00FD34A9">
        <w:rPr>
          <w:rFonts w:asciiTheme="minorHAnsi" w:hAnsiTheme="minorHAnsi" w:cstheme="minorHAnsi"/>
          <w:b/>
          <w:bCs/>
          <w:u w:val="single"/>
        </w:rPr>
        <w:t>CLÁUSULA DÉCIMA</w:t>
      </w:r>
      <w:r w:rsidRPr="00FD34A9">
        <w:rPr>
          <w:rFonts w:asciiTheme="minorHAnsi" w:hAnsiTheme="minorHAnsi" w:cstheme="minorHAnsi"/>
          <w:b/>
          <w:bCs/>
        </w:rPr>
        <w:t xml:space="preserve"> – DOS CASOS DE RESCISÃO</w:t>
      </w:r>
      <w:r w:rsidRPr="00FD34A9">
        <w:rPr>
          <w:rFonts w:asciiTheme="minorHAnsi" w:hAnsiTheme="minorHAnsi" w:cstheme="minorHAnsi"/>
        </w:rPr>
        <w:t> </w:t>
      </w:r>
    </w:p>
    <w:p w:rsidR="002D14B5" w:rsidRPr="00FD34A9" w:rsidRDefault="002D14B5" w:rsidP="00FD34A9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FD34A9">
        <w:rPr>
          <w:rFonts w:asciiTheme="minorHAnsi" w:hAnsiTheme="minorHAnsi" w:cstheme="minorHAnsi"/>
        </w:rPr>
        <w:t xml:space="preserve">O presente contrato será rescindido de pleno direito pelo CONTRATANTE, independentemente de notificação judicial ou extrajudicial, ocorrendo qualquer das hipóteses previstas no art. 78 da Lei 8.666/93, ressalvados os casos fortuitos e de força </w:t>
      </w:r>
      <w:r w:rsidR="00AF52AD" w:rsidRPr="00FD34A9">
        <w:rPr>
          <w:rFonts w:asciiTheme="minorHAnsi" w:hAnsiTheme="minorHAnsi" w:cstheme="minorHAnsi"/>
        </w:rPr>
        <w:t>maiores, devidamente comprovados e aceitos pelo CONTRATANTE ou ainda, no caso de cancelamento do credenciamento</w:t>
      </w:r>
      <w:r w:rsidRPr="00FD34A9">
        <w:rPr>
          <w:rFonts w:asciiTheme="minorHAnsi" w:hAnsiTheme="minorHAnsi" w:cstheme="minorHAnsi"/>
        </w:rPr>
        <w:t>.</w:t>
      </w:r>
    </w:p>
    <w:p w:rsidR="002D14B5" w:rsidRPr="00FD34A9" w:rsidRDefault="002D14B5" w:rsidP="002D14B5">
      <w:pPr>
        <w:pStyle w:val="NormalWeb"/>
        <w:rPr>
          <w:rFonts w:asciiTheme="minorHAnsi" w:hAnsiTheme="minorHAnsi" w:cstheme="minorHAnsi"/>
        </w:rPr>
      </w:pPr>
      <w:r w:rsidRPr="00FD34A9">
        <w:rPr>
          <w:rFonts w:asciiTheme="minorHAnsi" w:hAnsiTheme="minorHAnsi" w:cstheme="minorHAnsi"/>
          <w:b/>
          <w:bCs/>
          <w:u w:val="single"/>
        </w:rPr>
        <w:t xml:space="preserve">CLÁUSULA DÉCIMA PRIMEIRA </w:t>
      </w:r>
      <w:r w:rsidRPr="00FD34A9">
        <w:rPr>
          <w:rFonts w:asciiTheme="minorHAnsi" w:hAnsiTheme="minorHAnsi" w:cstheme="minorHAnsi"/>
          <w:b/>
          <w:bCs/>
        </w:rPr>
        <w:t>– DOS RECURSOS FINANCEIROS</w:t>
      </w:r>
      <w:r w:rsidRPr="00FD34A9">
        <w:rPr>
          <w:rFonts w:asciiTheme="minorHAnsi" w:hAnsiTheme="minorHAnsi" w:cstheme="minorHAnsi"/>
        </w:rPr>
        <w:t> </w:t>
      </w:r>
    </w:p>
    <w:p w:rsidR="00AF52AD" w:rsidRPr="00FD34A9" w:rsidRDefault="002D14B5" w:rsidP="00FD34A9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FD34A9">
        <w:rPr>
          <w:rFonts w:asciiTheme="minorHAnsi" w:hAnsiTheme="minorHAnsi" w:cstheme="minorHAnsi"/>
        </w:rPr>
        <w:t>As despesas decorrentes dos serviços, objeto deste contrato, correrão por conta da verba própria do orçamento do F.M.S.R.P.</w:t>
      </w:r>
      <w:r w:rsidR="00AF52AD" w:rsidRPr="00FD34A9">
        <w:rPr>
          <w:rFonts w:asciiTheme="minorHAnsi" w:hAnsiTheme="minorHAnsi" w:cstheme="minorHAnsi"/>
        </w:rPr>
        <w:t>: 08.001.10.301.0011.2026-3390300000 – 339039000 – 01600-303 e 10.301.00112025-3390390000.</w:t>
      </w:r>
    </w:p>
    <w:p w:rsidR="002D14B5" w:rsidRPr="00FD34A9" w:rsidRDefault="002D14B5" w:rsidP="002D14B5">
      <w:pPr>
        <w:pStyle w:val="NormalWeb"/>
        <w:rPr>
          <w:rFonts w:asciiTheme="minorHAnsi" w:hAnsiTheme="minorHAnsi" w:cstheme="minorHAnsi"/>
        </w:rPr>
      </w:pPr>
      <w:r w:rsidRPr="00FD34A9">
        <w:rPr>
          <w:rFonts w:asciiTheme="minorHAnsi" w:hAnsiTheme="minorHAnsi" w:cstheme="minorHAnsi"/>
          <w:b/>
          <w:bCs/>
          <w:u w:val="single"/>
        </w:rPr>
        <w:t>CLÁUSULA DÉCIMA SEGUNDA</w:t>
      </w:r>
      <w:r w:rsidRPr="00FD34A9">
        <w:rPr>
          <w:rFonts w:asciiTheme="minorHAnsi" w:hAnsiTheme="minorHAnsi" w:cstheme="minorHAnsi"/>
          <w:b/>
          <w:bCs/>
        </w:rPr>
        <w:t xml:space="preserve"> – DAS DISPOSIÇÕES SUPLETIVAS</w:t>
      </w:r>
    </w:p>
    <w:p w:rsidR="002D14B5" w:rsidRPr="00FD34A9" w:rsidRDefault="002D14B5" w:rsidP="00FD34A9">
      <w:pPr>
        <w:spacing w:before="100" w:beforeAutospacing="1" w:after="100" w:afterAutospacing="1"/>
        <w:ind w:firstLine="708"/>
        <w:jc w:val="both"/>
        <w:rPr>
          <w:rFonts w:cstheme="minorHAnsi"/>
          <w:sz w:val="24"/>
          <w:szCs w:val="24"/>
        </w:rPr>
      </w:pPr>
      <w:r w:rsidRPr="00FD34A9">
        <w:rPr>
          <w:rFonts w:cstheme="minorHAnsi"/>
          <w:sz w:val="24"/>
          <w:szCs w:val="24"/>
        </w:rPr>
        <w:lastRenderedPageBreak/>
        <w:t>O presente instrumento contratual rege-se pelas disposições expressas na Lei 8.666/93 de 21 de junho de 1993, e pelos preceitos de direito público, aplicando-se supletivamente os princípios da Teoria Geral dos Contratos e as disposições de direito privado.</w:t>
      </w:r>
    </w:p>
    <w:p w:rsidR="002D14B5" w:rsidRPr="00FD34A9" w:rsidRDefault="002D14B5" w:rsidP="002D14B5">
      <w:pPr>
        <w:pStyle w:val="NormalWeb"/>
        <w:rPr>
          <w:rFonts w:asciiTheme="minorHAnsi" w:hAnsiTheme="minorHAnsi" w:cstheme="minorHAnsi"/>
        </w:rPr>
      </w:pPr>
      <w:r w:rsidRPr="00FD34A9">
        <w:rPr>
          <w:rFonts w:asciiTheme="minorHAnsi" w:hAnsiTheme="minorHAnsi" w:cstheme="minorHAnsi"/>
          <w:b/>
          <w:bCs/>
          <w:u w:val="single"/>
        </w:rPr>
        <w:t>CLÁUSULA DÉCIMA TERCEIRA</w:t>
      </w:r>
      <w:r w:rsidRPr="00FD34A9">
        <w:rPr>
          <w:rFonts w:asciiTheme="minorHAnsi" w:hAnsiTheme="minorHAnsi" w:cstheme="minorHAnsi"/>
          <w:b/>
          <w:bCs/>
        </w:rPr>
        <w:t xml:space="preserve"> – DO FORO</w:t>
      </w:r>
    </w:p>
    <w:p w:rsidR="002D14B5" w:rsidRPr="00FD34A9" w:rsidRDefault="002D14B5" w:rsidP="00FD34A9">
      <w:pPr>
        <w:pStyle w:val="SemEspaamento"/>
        <w:ind w:firstLine="708"/>
        <w:jc w:val="both"/>
        <w:rPr>
          <w:rFonts w:cstheme="minorHAnsi"/>
          <w:sz w:val="24"/>
          <w:szCs w:val="24"/>
        </w:rPr>
      </w:pPr>
      <w:r w:rsidRPr="00FD34A9">
        <w:rPr>
          <w:rFonts w:cstheme="minorHAnsi"/>
          <w:sz w:val="24"/>
          <w:szCs w:val="24"/>
        </w:rPr>
        <w:t>Fica eleito o Foro da Comarca de Ribeirão do Pinhal, para dirimir quaisquer questões oriundas do presente contrato. E por estarem, CONTRATANTE e CONTRATADA de pleno acordo com o disposto neste instrumento, firmam-no com duas testemunhas, em</w:t>
      </w:r>
      <w:r w:rsidR="00FD34A9" w:rsidRPr="00FD34A9">
        <w:rPr>
          <w:rFonts w:cstheme="minorHAnsi"/>
          <w:sz w:val="24"/>
          <w:szCs w:val="24"/>
        </w:rPr>
        <w:t xml:space="preserve"> </w:t>
      </w:r>
      <w:r w:rsidRPr="00FD34A9">
        <w:rPr>
          <w:rFonts w:cstheme="minorHAnsi"/>
          <w:sz w:val="24"/>
          <w:szCs w:val="24"/>
        </w:rPr>
        <w:t xml:space="preserve">03 (três) vias de igual teor e forma, obrigando-se por si e seus herdeiros e sucessores, a cumpri-lo em todos os seus termos. </w:t>
      </w:r>
    </w:p>
    <w:p w:rsidR="002D14B5" w:rsidRDefault="002D14B5" w:rsidP="00FD34A9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67662E">
        <w:rPr>
          <w:rFonts w:asciiTheme="minorHAnsi" w:hAnsiTheme="minorHAnsi" w:cstheme="minorHAnsi"/>
        </w:rPr>
        <w:t xml:space="preserve">Ribeirão do Pinhal, </w:t>
      </w:r>
      <w:r w:rsidR="0067662E" w:rsidRPr="0067662E">
        <w:rPr>
          <w:rFonts w:asciiTheme="minorHAnsi" w:hAnsiTheme="minorHAnsi" w:cstheme="minorHAnsi"/>
        </w:rPr>
        <w:t>17 de dezembro</w:t>
      </w:r>
      <w:r w:rsidR="00AF52AD" w:rsidRPr="0067662E">
        <w:rPr>
          <w:rFonts w:asciiTheme="minorHAnsi" w:hAnsiTheme="minorHAnsi" w:cstheme="minorHAnsi"/>
        </w:rPr>
        <w:t xml:space="preserve"> </w:t>
      </w:r>
      <w:r w:rsidRPr="0067662E">
        <w:rPr>
          <w:rFonts w:asciiTheme="minorHAnsi" w:hAnsiTheme="minorHAnsi" w:cstheme="minorHAnsi"/>
        </w:rPr>
        <w:t>de 2019.</w:t>
      </w:r>
    </w:p>
    <w:p w:rsidR="0067662E" w:rsidRPr="0067662E" w:rsidRDefault="0067662E" w:rsidP="00FD34A9">
      <w:pPr>
        <w:pStyle w:val="NormalWeb"/>
        <w:ind w:firstLine="708"/>
        <w:jc w:val="both"/>
        <w:rPr>
          <w:rFonts w:asciiTheme="minorHAnsi" w:hAnsiTheme="minorHAnsi" w:cstheme="minorHAnsi"/>
        </w:rPr>
      </w:pPr>
    </w:p>
    <w:p w:rsidR="00FD34A9" w:rsidRPr="00FD34A9" w:rsidRDefault="00FD34A9" w:rsidP="002D14B5">
      <w:pPr>
        <w:pStyle w:val="NormalWeb"/>
        <w:jc w:val="both"/>
        <w:rPr>
          <w:rFonts w:asciiTheme="minorHAnsi" w:hAnsiTheme="minorHAnsi" w:cstheme="minorHAnsi"/>
          <w:color w:val="FF0000"/>
        </w:rPr>
      </w:pPr>
    </w:p>
    <w:p w:rsidR="002D14B5" w:rsidRPr="00FD34A9" w:rsidRDefault="002D14B5" w:rsidP="002D14B5">
      <w:pPr>
        <w:pStyle w:val="SemEspaamento"/>
        <w:rPr>
          <w:rFonts w:cstheme="minorHAnsi"/>
          <w:sz w:val="24"/>
          <w:szCs w:val="24"/>
        </w:rPr>
      </w:pPr>
      <w:r w:rsidRPr="00FD34A9">
        <w:rPr>
          <w:rFonts w:cstheme="minorHAnsi"/>
          <w:sz w:val="24"/>
          <w:szCs w:val="24"/>
        </w:rPr>
        <w:t>WAGNER LUIZ DE OLIVEIRA MARTINS</w:t>
      </w:r>
      <w:r w:rsidRPr="00FD34A9">
        <w:rPr>
          <w:rFonts w:cstheme="minorHAnsi"/>
          <w:sz w:val="24"/>
          <w:szCs w:val="24"/>
        </w:rPr>
        <w:tab/>
      </w:r>
      <w:r w:rsidRPr="00FD34A9">
        <w:rPr>
          <w:rFonts w:cstheme="minorHAnsi"/>
          <w:sz w:val="24"/>
          <w:szCs w:val="24"/>
        </w:rPr>
        <w:tab/>
      </w:r>
      <w:r w:rsidRPr="00FD34A9">
        <w:rPr>
          <w:rFonts w:cstheme="minorHAnsi"/>
          <w:sz w:val="24"/>
          <w:szCs w:val="24"/>
        </w:rPr>
        <w:tab/>
      </w:r>
      <w:r w:rsidR="00AF52AD" w:rsidRPr="00FD34A9">
        <w:rPr>
          <w:rFonts w:cstheme="minorHAnsi"/>
          <w:sz w:val="24"/>
          <w:szCs w:val="24"/>
        </w:rPr>
        <w:t>ADRIANA SPAINER</w:t>
      </w:r>
    </w:p>
    <w:p w:rsidR="002D14B5" w:rsidRPr="00FD34A9" w:rsidRDefault="002D14B5" w:rsidP="002D14B5">
      <w:pPr>
        <w:pStyle w:val="SemEspaamento"/>
        <w:rPr>
          <w:rFonts w:cstheme="minorHAnsi"/>
          <w:sz w:val="24"/>
          <w:szCs w:val="24"/>
        </w:rPr>
      </w:pPr>
      <w:r w:rsidRPr="00FD34A9">
        <w:rPr>
          <w:rFonts w:cstheme="minorHAnsi"/>
          <w:sz w:val="24"/>
          <w:szCs w:val="24"/>
        </w:rPr>
        <w:t>PREFEITO MUNICIPAL</w:t>
      </w:r>
      <w:r w:rsidRPr="00FD34A9">
        <w:rPr>
          <w:rFonts w:cstheme="minorHAnsi"/>
          <w:sz w:val="24"/>
          <w:szCs w:val="24"/>
        </w:rPr>
        <w:tab/>
      </w:r>
      <w:r w:rsidRPr="00FD34A9">
        <w:rPr>
          <w:rFonts w:cstheme="minorHAnsi"/>
          <w:sz w:val="24"/>
          <w:szCs w:val="24"/>
        </w:rPr>
        <w:tab/>
      </w:r>
      <w:r w:rsidRPr="00FD34A9">
        <w:rPr>
          <w:rFonts w:cstheme="minorHAnsi"/>
          <w:sz w:val="24"/>
          <w:szCs w:val="24"/>
        </w:rPr>
        <w:tab/>
      </w:r>
      <w:r w:rsidRPr="00FD34A9">
        <w:rPr>
          <w:rFonts w:cstheme="minorHAnsi"/>
          <w:sz w:val="24"/>
          <w:szCs w:val="24"/>
        </w:rPr>
        <w:tab/>
      </w:r>
      <w:r w:rsidRPr="00FD34A9">
        <w:rPr>
          <w:rFonts w:cstheme="minorHAnsi"/>
          <w:sz w:val="24"/>
          <w:szCs w:val="24"/>
        </w:rPr>
        <w:tab/>
      </w:r>
      <w:r w:rsidR="0067662E">
        <w:rPr>
          <w:rFonts w:cstheme="minorHAnsi"/>
          <w:sz w:val="24"/>
          <w:szCs w:val="24"/>
        </w:rPr>
        <w:tab/>
      </w:r>
      <w:r w:rsidRPr="00FD34A9">
        <w:rPr>
          <w:rFonts w:cstheme="minorHAnsi"/>
          <w:sz w:val="24"/>
          <w:szCs w:val="24"/>
        </w:rPr>
        <w:t>CPF:</w:t>
      </w:r>
      <w:r w:rsidR="00FD34A9" w:rsidRPr="00FD34A9">
        <w:rPr>
          <w:rFonts w:cstheme="minorHAnsi"/>
          <w:sz w:val="24"/>
          <w:szCs w:val="24"/>
        </w:rPr>
        <w:t xml:space="preserve"> 753.986.809-00</w:t>
      </w:r>
    </w:p>
    <w:p w:rsidR="00FD34A9" w:rsidRPr="00FD34A9" w:rsidRDefault="00FD34A9" w:rsidP="002D14B5">
      <w:pPr>
        <w:pStyle w:val="SemEspaamento"/>
        <w:rPr>
          <w:rFonts w:cstheme="minorHAnsi"/>
          <w:sz w:val="24"/>
          <w:szCs w:val="24"/>
        </w:rPr>
      </w:pPr>
    </w:p>
    <w:p w:rsidR="002D14B5" w:rsidRPr="00FD34A9" w:rsidRDefault="002D14B5" w:rsidP="002D14B5">
      <w:pPr>
        <w:pStyle w:val="SemEspaamento"/>
        <w:rPr>
          <w:rFonts w:cstheme="minorHAnsi"/>
          <w:sz w:val="24"/>
          <w:szCs w:val="24"/>
        </w:rPr>
      </w:pPr>
    </w:p>
    <w:p w:rsidR="002D14B5" w:rsidRPr="00FD34A9" w:rsidRDefault="002D14B5" w:rsidP="002D14B5">
      <w:pPr>
        <w:pStyle w:val="SemEspaamento"/>
        <w:rPr>
          <w:rFonts w:cstheme="minorHAnsi"/>
          <w:sz w:val="24"/>
          <w:szCs w:val="24"/>
        </w:rPr>
      </w:pPr>
      <w:r w:rsidRPr="00FD34A9">
        <w:rPr>
          <w:rFonts w:cstheme="minorHAnsi"/>
          <w:sz w:val="24"/>
          <w:szCs w:val="24"/>
        </w:rPr>
        <w:t>TESTEMUNHAS:</w:t>
      </w:r>
    </w:p>
    <w:p w:rsidR="00FD34A9" w:rsidRPr="00FD34A9" w:rsidRDefault="00FD34A9" w:rsidP="002D14B5">
      <w:pPr>
        <w:pStyle w:val="SemEspaamento"/>
        <w:rPr>
          <w:rFonts w:cstheme="minorHAnsi"/>
          <w:sz w:val="24"/>
          <w:szCs w:val="24"/>
        </w:rPr>
      </w:pPr>
    </w:p>
    <w:p w:rsidR="002D14B5" w:rsidRPr="00FD34A9" w:rsidRDefault="002D14B5" w:rsidP="002D14B5">
      <w:pPr>
        <w:pStyle w:val="SemEspaamento"/>
        <w:rPr>
          <w:rFonts w:cstheme="minorHAnsi"/>
          <w:sz w:val="24"/>
          <w:szCs w:val="24"/>
        </w:rPr>
      </w:pPr>
    </w:p>
    <w:p w:rsidR="002D14B5" w:rsidRPr="00FD34A9" w:rsidRDefault="002D14B5" w:rsidP="002D14B5">
      <w:pPr>
        <w:pStyle w:val="SemEspaamen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D14B5" w:rsidRPr="00FD34A9" w:rsidTr="007F5CAA">
        <w:tc>
          <w:tcPr>
            <w:tcW w:w="4606" w:type="dxa"/>
          </w:tcPr>
          <w:p w:rsidR="002D14B5" w:rsidRPr="00FD34A9" w:rsidRDefault="002D14B5" w:rsidP="007F5CAA">
            <w:pPr>
              <w:pStyle w:val="SemEspaamento"/>
              <w:rPr>
                <w:rFonts w:cstheme="minorHAnsi"/>
                <w:sz w:val="24"/>
                <w:szCs w:val="24"/>
              </w:rPr>
            </w:pPr>
            <w:r w:rsidRPr="00FD34A9">
              <w:rPr>
                <w:rFonts w:cstheme="minorHAnsi"/>
                <w:sz w:val="24"/>
                <w:szCs w:val="24"/>
              </w:rPr>
              <w:t>FAYÇAL MELHEM CHAMMA JUNIOR</w:t>
            </w:r>
          </w:p>
          <w:p w:rsidR="002D14B5" w:rsidRPr="00FD34A9" w:rsidRDefault="002D14B5" w:rsidP="007F5CAA">
            <w:pPr>
              <w:pStyle w:val="SemEspaamento"/>
              <w:rPr>
                <w:rFonts w:cstheme="minorHAnsi"/>
                <w:sz w:val="24"/>
                <w:szCs w:val="24"/>
              </w:rPr>
            </w:pPr>
            <w:r w:rsidRPr="00FD34A9">
              <w:rPr>
                <w:rFonts w:cstheme="minorHAnsi"/>
                <w:sz w:val="24"/>
                <w:szCs w:val="24"/>
              </w:rPr>
              <w:t>CPF/MF 033.182.809-09</w:t>
            </w:r>
          </w:p>
        </w:tc>
        <w:tc>
          <w:tcPr>
            <w:tcW w:w="4606" w:type="dxa"/>
          </w:tcPr>
          <w:p w:rsidR="002D14B5" w:rsidRPr="00FD34A9" w:rsidRDefault="002D14B5" w:rsidP="007F5CAA">
            <w:pPr>
              <w:pStyle w:val="SemEspaamento"/>
              <w:rPr>
                <w:rFonts w:cstheme="minorHAnsi"/>
                <w:sz w:val="24"/>
                <w:szCs w:val="24"/>
              </w:rPr>
            </w:pPr>
            <w:r w:rsidRPr="00FD34A9">
              <w:rPr>
                <w:rFonts w:cstheme="minorHAnsi"/>
                <w:sz w:val="24"/>
                <w:szCs w:val="24"/>
              </w:rPr>
              <w:t xml:space="preserve">       </w:t>
            </w:r>
            <w:r w:rsidR="0067662E">
              <w:rPr>
                <w:rFonts w:cstheme="minorHAnsi"/>
                <w:sz w:val="24"/>
                <w:szCs w:val="24"/>
              </w:rPr>
              <w:t xml:space="preserve">        </w:t>
            </w:r>
            <w:r w:rsidRPr="00FD34A9">
              <w:rPr>
                <w:rFonts w:cstheme="minorHAnsi"/>
                <w:sz w:val="24"/>
                <w:szCs w:val="24"/>
              </w:rPr>
              <w:t xml:space="preserve"> SILAS MACEDO DE ARAUJO</w:t>
            </w:r>
          </w:p>
          <w:p w:rsidR="002D14B5" w:rsidRPr="00FD34A9" w:rsidRDefault="002D14B5" w:rsidP="007F5CAA">
            <w:pPr>
              <w:pStyle w:val="SemEspaamento"/>
              <w:rPr>
                <w:rFonts w:cstheme="minorHAnsi"/>
                <w:sz w:val="24"/>
                <w:szCs w:val="24"/>
              </w:rPr>
            </w:pPr>
            <w:r w:rsidRPr="00FD34A9">
              <w:rPr>
                <w:rFonts w:cstheme="minorHAnsi"/>
                <w:sz w:val="24"/>
                <w:szCs w:val="24"/>
              </w:rPr>
              <w:t xml:space="preserve">          </w:t>
            </w:r>
            <w:r w:rsidR="0067662E">
              <w:rPr>
                <w:rFonts w:cstheme="minorHAnsi"/>
                <w:sz w:val="24"/>
                <w:szCs w:val="24"/>
              </w:rPr>
              <w:t xml:space="preserve">     </w:t>
            </w:r>
            <w:r w:rsidRPr="00FD34A9">
              <w:rPr>
                <w:rFonts w:cstheme="minorHAnsi"/>
                <w:sz w:val="24"/>
                <w:szCs w:val="24"/>
              </w:rPr>
              <w:t>CPF/MF 045.711.409-67</w:t>
            </w:r>
          </w:p>
          <w:p w:rsidR="00FD34A9" w:rsidRPr="00FD34A9" w:rsidRDefault="00FD34A9" w:rsidP="007F5CAA">
            <w:pPr>
              <w:pStyle w:val="SemEspaamento"/>
              <w:rPr>
                <w:rFonts w:cstheme="minorHAnsi"/>
                <w:sz w:val="24"/>
                <w:szCs w:val="24"/>
              </w:rPr>
            </w:pPr>
          </w:p>
          <w:p w:rsidR="00FD34A9" w:rsidRPr="00FD34A9" w:rsidRDefault="00FD34A9" w:rsidP="007F5CAA">
            <w:pPr>
              <w:pStyle w:val="SemEspaamento"/>
              <w:rPr>
                <w:rFonts w:cstheme="minorHAnsi"/>
                <w:sz w:val="24"/>
                <w:szCs w:val="24"/>
              </w:rPr>
            </w:pPr>
          </w:p>
          <w:p w:rsidR="00FD34A9" w:rsidRPr="00FD34A9" w:rsidRDefault="00FD34A9" w:rsidP="007F5CAA">
            <w:pPr>
              <w:pStyle w:val="SemEspaamento"/>
              <w:rPr>
                <w:rFonts w:cstheme="minorHAnsi"/>
                <w:sz w:val="24"/>
                <w:szCs w:val="24"/>
              </w:rPr>
            </w:pPr>
          </w:p>
        </w:tc>
      </w:tr>
      <w:tr w:rsidR="002D14B5" w:rsidRPr="00FD34A9" w:rsidTr="007F5CAA">
        <w:tc>
          <w:tcPr>
            <w:tcW w:w="4606" w:type="dxa"/>
          </w:tcPr>
          <w:p w:rsidR="002D14B5" w:rsidRPr="00FD34A9" w:rsidRDefault="002D14B5" w:rsidP="007F5CAA">
            <w:pPr>
              <w:pStyle w:val="SemEspaamen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:rsidR="002D14B5" w:rsidRPr="00FD34A9" w:rsidRDefault="002D14B5" w:rsidP="007F5CAA">
            <w:pPr>
              <w:pStyle w:val="SemEspaamento"/>
              <w:rPr>
                <w:rFonts w:cstheme="minorHAnsi"/>
                <w:sz w:val="24"/>
                <w:szCs w:val="24"/>
              </w:rPr>
            </w:pPr>
          </w:p>
        </w:tc>
      </w:tr>
    </w:tbl>
    <w:p w:rsidR="00FD34A9" w:rsidRPr="00FD34A9" w:rsidRDefault="002D14B5" w:rsidP="002D14B5">
      <w:pPr>
        <w:pStyle w:val="SemEspaamento"/>
        <w:rPr>
          <w:rFonts w:cstheme="minorHAnsi"/>
          <w:sz w:val="24"/>
          <w:szCs w:val="24"/>
        </w:rPr>
      </w:pPr>
      <w:r w:rsidRPr="00FD34A9">
        <w:rPr>
          <w:rFonts w:cstheme="minorHAnsi"/>
          <w:sz w:val="24"/>
          <w:szCs w:val="24"/>
        </w:rPr>
        <w:t>ALYSSON HENRIQUE VENÂNCIO DA ROCHA</w:t>
      </w:r>
    </w:p>
    <w:p w:rsidR="002D14B5" w:rsidRPr="00FD34A9" w:rsidRDefault="002D14B5" w:rsidP="002D14B5">
      <w:pPr>
        <w:pStyle w:val="SemEspaamento"/>
        <w:rPr>
          <w:rFonts w:cstheme="minorHAnsi"/>
          <w:sz w:val="24"/>
          <w:szCs w:val="24"/>
        </w:rPr>
      </w:pPr>
      <w:r w:rsidRPr="00FD34A9">
        <w:rPr>
          <w:rFonts w:cstheme="minorHAnsi"/>
          <w:sz w:val="24"/>
          <w:szCs w:val="24"/>
        </w:rPr>
        <w:t>OAB N.º 35546 - DPTO JURÍDICO</w:t>
      </w:r>
    </w:p>
    <w:p w:rsidR="00FD34A9" w:rsidRPr="00FD34A9" w:rsidRDefault="00FD34A9" w:rsidP="002D14B5">
      <w:pPr>
        <w:pStyle w:val="SemEspaamento"/>
        <w:rPr>
          <w:rFonts w:cstheme="minorHAnsi"/>
          <w:sz w:val="24"/>
          <w:szCs w:val="24"/>
        </w:rPr>
      </w:pPr>
    </w:p>
    <w:p w:rsidR="00FD34A9" w:rsidRPr="00FD34A9" w:rsidRDefault="00FD34A9" w:rsidP="002D14B5">
      <w:pPr>
        <w:pStyle w:val="SemEspaamento"/>
        <w:rPr>
          <w:rFonts w:cstheme="minorHAnsi"/>
          <w:sz w:val="24"/>
          <w:szCs w:val="24"/>
        </w:rPr>
      </w:pPr>
    </w:p>
    <w:p w:rsidR="002D14B5" w:rsidRPr="00FD34A9" w:rsidRDefault="002D14B5" w:rsidP="002D14B5">
      <w:pPr>
        <w:pStyle w:val="SemEspaamento"/>
        <w:jc w:val="both"/>
        <w:rPr>
          <w:rFonts w:cstheme="minorHAnsi"/>
          <w:sz w:val="24"/>
          <w:szCs w:val="24"/>
        </w:rPr>
      </w:pPr>
    </w:p>
    <w:p w:rsidR="002D14B5" w:rsidRPr="00FD34A9" w:rsidRDefault="002D14B5" w:rsidP="002D14B5">
      <w:pPr>
        <w:pStyle w:val="SemEspaamento"/>
        <w:rPr>
          <w:rFonts w:cstheme="minorHAnsi"/>
          <w:sz w:val="24"/>
          <w:szCs w:val="24"/>
        </w:rPr>
      </w:pPr>
      <w:r w:rsidRPr="00FD34A9">
        <w:rPr>
          <w:rFonts w:cstheme="minorHAnsi"/>
          <w:sz w:val="24"/>
          <w:szCs w:val="24"/>
        </w:rPr>
        <w:t>VANDERLENE SILVEIRA DE REZENDE</w:t>
      </w:r>
    </w:p>
    <w:p w:rsidR="002D14B5" w:rsidRPr="00FD34A9" w:rsidRDefault="002D14B5" w:rsidP="002D14B5">
      <w:pPr>
        <w:pStyle w:val="SemEspaamento"/>
        <w:rPr>
          <w:rFonts w:cstheme="minorHAnsi"/>
          <w:sz w:val="24"/>
          <w:szCs w:val="24"/>
        </w:rPr>
      </w:pPr>
      <w:r w:rsidRPr="00FD34A9">
        <w:rPr>
          <w:rFonts w:cstheme="minorHAnsi"/>
          <w:sz w:val="24"/>
          <w:szCs w:val="24"/>
        </w:rPr>
        <w:t>CPF: 017.549.309-05</w:t>
      </w:r>
    </w:p>
    <w:p w:rsidR="002D14B5" w:rsidRPr="00FD34A9" w:rsidRDefault="002D14B5" w:rsidP="002D14B5">
      <w:pPr>
        <w:pStyle w:val="SemEspaamento"/>
        <w:rPr>
          <w:rFonts w:cstheme="minorHAnsi"/>
          <w:sz w:val="24"/>
          <w:szCs w:val="24"/>
        </w:rPr>
      </w:pPr>
      <w:r w:rsidRPr="00FD34A9">
        <w:rPr>
          <w:rFonts w:cstheme="minorHAnsi"/>
          <w:sz w:val="24"/>
          <w:szCs w:val="24"/>
        </w:rPr>
        <w:t>FISCAL DO CONTRATO</w:t>
      </w:r>
    </w:p>
    <w:p w:rsidR="00A3735B" w:rsidRPr="00FD34A9" w:rsidRDefault="00A3735B" w:rsidP="002D14B5">
      <w:pPr>
        <w:rPr>
          <w:rFonts w:cstheme="minorHAnsi"/>
          <w:sz w:val="24"/>
          <w:szCs w:val="24"/>
        </w:rPr>
      </w:pPr>
    </w:p>
    <w:sectPr w:rsidR="00A3735B" w:rsidRPr="00FD34A9" w:rsidSect="00EA45F7">
      <w:headerReference w:type="default" r:id="rId9"/>
      <w:footerReference w:type="default" r:id="rId10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C4A" w:rsidRDefault="0067662E">
      <w:pPr>
        <w:spacing w:after="0" w:line="240" w:lineRule="auto"/>
      </w:pPr>
      <w:r>
        <w:separator/>
      </w:r>
    </w:p>
  </w:endnote>
  <w:endnote w:type="continuationSeparator" w:id="0">
    <w:p w:rsidR="003E3C4A" w:rsidRDefault="0067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5F7" w:rsidRDefault="00F810AF">
    <w:pPr>
      <w:pStyle w:val="Rodap"/>
      <w:pBdr>
        <w:bottom w:val="single" w:sz="12" w:space="1" w:color="auto"/>
      </w:pBdr>
      <w:jc w:val="center"/>
      <w:rPr>
        <w:sz w:val="20"/>
      </w:rPr>
    </w:pPr>
  </w:p>
  <w:p w:rsidR="00EA45F7" w:rsidRPr="008B5900" w:rsidRDefault="001D1CB1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EA45F7" w:rsidRPr="008B5900" w:rsidRDefault="001D1CB1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 w:rsidRPr="008B5900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C4A" w:rsidRDefault="0067662E">
      <w:pPr>
        <w:spacing w:after="0" w:line="240" w:lineRule="auto"/>
      </w:pPr>
      <w:r>
        <w:separator/>
      </w:r>
    </w:p>
  </w:footnote>
  <w:footnote w:type="continuationSeparator" w:id="0">
    <w:p w:rsidR="003E3C4A" w:rsidRDefault="0067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5F7" w:rsidRDefault="001D1CB1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0C5DBE16" wp14:editId="0352088B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EA45F7" w:rsidRDefault="001D1CB1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EA45F7" w:rsidRDefault="00F810AF">
    <w:pPr>
      <w:pStyle w:val="Cabealho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561B4"/>
    <w:multiLevelType w:val="hybridMultilevel"/>
    <w:tmpl w:val="7C9C08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56EE5"/>
    <w:multiLevelType w:val="hybridMultilevel"/>
    <w:tmpl w:val="275EAD24"/>
    <w:lvl w:ilvl="0" w:tplc="E0DA94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13"/>
    <w:rsid w:val="001D1513"/>
    <w:rsid w:val="001D1CB1"/>
    <w:rsid w:val="002D14B5"/>
    <w:rsid w:val="003E3C4A"/>
    <w:rsid w:val="0067662E"/>
    <w:rsid w:val="00A3735B"/>
    <w:rsid w:val="00AF52AD"/>
    <w:rsid w:val="00B607DE"/>
    <w:rsid w:val="00F810AF"/>
    <w:rsid w:val="00F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4B5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D14B5"/>
    <w:pPr>
      <w:keepNext/>
      <w:spacing w:before="120" w:after="120" w:line="240" w:lineRule="auto"/>
      <w:ind w:firstLine="1620"/>
      <w:jc w:val="both"/>
      <w:outlineLvl w:val="4"/>
    </w:pPr>
    <w:rPr>
      <w:rFonts w:ascii="Book Antiqua" w:eastAsia="Times New Roman" w:hAnsi="Book Antiqua" w:cs="Times New Roman"/>
      <w:b/>
      <w:color w:val="0000FF"/>
      <w:sz w:val="24"/>
      <w:szCs w:val="24"/>
      <w:u w:val="single"/>
    </w:rPr>
  </w:style>
  <w:style w:type="paragraph" w:styleId="Ttulo6">
    <w:name w:val="heading 6"/>
    <w:basedOn w:val="Normal"/>
    <w:next w:val="Normal"/>
    <w:link w:val="Ttulo6Char"/>
    <w:qFormat/>
    <w:rsid w:val="002D14B5"/>
    <w:pPr>
      <w:keepNext/>
      <w:spacing w:before="120" w:after="120" w:line="240" w:lineRule="auto"/>
      <w:ind w:firstLine="1620"/>
      <w:jc w:val="both"/>
      <w:outlineLvl w:val="5"/>
    </w:pPr>
    <w:rPr>
      <w:rFonts w:ascii="Book Antiqua" w:eastAsia="Times New Roman" w:hAnsi="Book Antiqua" w:cs="Times New Roman"/>
      <w:b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D14B5"/>
    <w:rPr>
      <w:rFonts w:ascii="Book Antiqua" w:eastAsia="Times New Roman" w:hAnsi="Book Antiqua" w:cs="Times New Roman"/>
      <w:b/>
      <w:color w:val="0000FF"/>
      <w:sz w:val="24"/>
      <w:szCs w:val="24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2D14B5"/>
    <w:rPr>
      <w:rFonts w:ascii="Book Antiqua" w:eastAsia="Times New Roman" w:hAnsi="Book Antiqua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2D14B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D14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D14B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D14B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D14B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2D14B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2D14B5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rsid w:val="002D14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D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2D14B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2D14B5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rsid w:val="002D14B5"/>
    <w:pPr>
      <w:spacing w:after="0" w:line="240" w:lineRule="auto"/>
      <w:ind w:left="1352"/>
      <w:jc w:val="both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D14B5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2D14B5"/>
    <w:pPr>
      <w:widowControl w:val="0"/>
      <w:spacing w:before="120" w:after="120" w:line="240" w:lineRule="auto"/>
      <w:ind w:left="2127" w:hanging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2D14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2D14B5"/>
    <w:pPr>
      <w:widowControl w:val="0"/>
      <w:spacing w:after="0" w:line="240" w:lineRule="auto"/>
      <w:ind w:left="709" w:right="-376" w:hanging="709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2D14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0AF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4B5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D14B5"/>
    <w:pPr>
      <w:keepNext/>
      <w:spacing w:before="120" w:after="120" w:line="240" w:lineRule="auto"/>
      <w:ind w:firstLine="1620"/>
      <w:jc w:val="both"/>
      <w:outlineLvl w:val="4"/>
    </w:pPr>
    <w:rPr>
      <w:rFonts w:ascii="Book Antiqua" w:eastAsia="Times New Roman" w:hAnsi="Book Antiqua" w:cs="Times New Roman"/>
      <w:b/>
      <w:color w:val="0000FF"/>
      <w:sz w:val="24"/>
      <w:szCs w:val="24"/>
      <w:u w:val="single"/>
    </w:rPr>
  </w:style>
  <w:style w:type="paragraph" w:styleId="Ttulo6">
    <w:name w:val="heading 6"/>
    <w:basedOn w:val="Normal"/>
    <w:next w:val="Normal"/>
    <w:link w:val="Ttulo6Char"/>
    <w:qFormat/>
    <w:rsid w:val="002D14B5"/>
    <w:pPr>
      <w:keepNext/>
      <w:spacing w:before="120" w:after="120" w:line="240" w:lineRule="auto"/>
      <w:ind w:firstLine="1620"/>
      <w:jc w:val="both"/>
      <w:outlineLvl w:val="5"/>
    </w:pPr>
    <w:rPr>
      <w:rFonts w:ascii="Book Antiqua" w:eastAsia="Times New Roman" w:hAnsi="Book Antiqua" w:cs="Times New Roman"/>
      <w:b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D14B5"/>
    <w:rPr>
      <w:rFonts w:ascii="Book Antiqua" w:eastAsia="Times New Roman" w:hAnsi="Book Antiqua" w:cs="Times New Roman"/>
      <w:b/>
      <w:color w:val="0000FF"/>
      <w:sz w:val="24"/>
      <w:szCs w:val="24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2D14B5"/>
    <w:rPr>
      <w:rFonts w:ascii="Book Antiqua" w:eastAsia="Times New Roman" w:hAnsi="Book Antiqua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2D14B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D14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D14B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D14B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D14B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2D14B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2D14B5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rsid w:val="002D14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D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2D14B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2D14B5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rsid w:val="002D14B5"/>
    <w:pPr>
      <w:spacing w:after="0" w:line="240" w:lineRule="auto"/>
      <w:ind w:left="1352"/>
      <w:jc w:val="both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D14B5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2D14B5"/>
    <w:pPr>
      <w:widowControl w:val="0"/>
      <w:spacing w:before="120" w:after="120" w:line="240" w:lineRule="auto"/>
      <w:ind w:left="2127" w:hanging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2D14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2D14B5"/>
    <w:pPr>
      <w:widowControl w:val="0"/>
      <w:spacing w:after="0" w:line="240" w:lineRule="auto"/>
      <w:ind w:left="709" w:right="-376" w:hanging="709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2D14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0A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spaine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1341</Words>
  <Characters>7246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5</cp:revision>
  <cp:lastPrinted>2019-12-17T16:56:00Z</cp:lastPrinted>
  <dcterms:created xsi:type="dcterms:W3CDTF">2019-11-07T11:41:00Z</dcterms:created>
  <dcterms:modified xsi:type="dcterms:W3CDTF">2019-12-17T16:56:00Z</dcterms:modified>
</cp:coreProperties>
</file>